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157" w:rsidRPr="003A6157" w:rsidRDefault="003A6157" w:rsidP="003A6157">
      <w:pPr>
        <w:pStyle w:val="a9"/>
        <w:spacing w:line="276" w:lineRule="auto"/>
        <w:ind w:right="-5"/>
        <w:rPr>
          <w:rFonts w:eastAsia="Arial Unicode MS"/>
          <w:bCs/>
          <w:szCs w:val="24"/>
          <w:lang w:val="ru-RU" w:eastAsia="ru-RU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ru-RU"/>
        </w:rPr>
        <w:t xml:space="preserve"> </w:t>
      </w:r>
      <w:r>
        <w:rPr>
          <w:rFonts w:eastAsia="Arial Unicode MS"/>
          <w:bCs/>
          <w:szCs w:val="24"/>
          <w:lang w:val="ru-RU" w:eastAsia="ru-RU"/>
        </w:rPr>
        <w:t>Российская Ф</w:t>
      </w:r>
      <w:r w:rsidRPr="003A6157">
        <w:rPr>
          <w:rFonts w:eastAsia="Arial Unicode MS"/>
          <w:bCs/>
          <w:szCs w:val="24"/>
          <w:lang w:val="ru-RU" w:eastAsia="ru-RU"/>
        </w:rPr>
        <w:t>едерация</w:t>
      </w:r>
    </w:p>
    <w:p w:rsidR="003A6157" w:rsidRPr="003A6157" w:rsidRDefault="003A6157" w:rsidP="003A6157">
      <w:pPr>
        <w:pStyle w:val="a9"/>
        <w:shd w:val="clear" w:color="auto" w:fill="FFFFFF"/>
        <w:suppressAutoHyphens w:val="0"/>
        <w:spacing w:line="276" w:lineRule="auto"/>
        <w:ind w:right="0"/>
        <w:rPr>
          <w:rFonts w:eastAsia="Arial Unicode MS"/>
          <w:bCs/>
          <w:szCs w:val="24"/>
          <w:lang w:val="ru-RU" w:eastAsia="ru-RU"/>
        </w:rPr>
      </w:pPr>
      <w:r w:rsidRPr="003A6157">
        <w:rPr>
          <w:rFonts w:eastAsia="Arial Unicode MS"/>
          <w:bCs/>
          <w:szCs w:val="24"/>
          <w:lang w:val="ru-RU" w:eastAsia="ru-RU"/>
        </w:rPr>
        <w:t>Камчатский край</w:t>
      </w:r>
    </w:p>
    <w:p w:rsidR="003A6157" w:rsidRPr="003A6157" w:rsidRDefault="003A6157" w:rsidP="003A6157">
      <w:pPr>
        <w:pStyle w:val="a9"/>
        <w:shd w:val="clear" w:color="auto" w:fill="FFFFFF"/>
        <w:suppressAutoHyphens w:val="0"/>
        <w:spacing w:line="276" w:lineRule="auto"/>
        <w:ind w:right="0"/>
        <w:rPr>
          <w:rFonts w:eastAsia="Arial Unicode MS"/>
          <w:b/>
          <w:bCs/>
          <w:szCs w:val="24"/>
          <w:lang w:val="ru-RU" w:eastAsia="ru-RU"/>
        </w:rPr>
      </w:pPr>
      <w:r w:rsidRPr="003A6157">
        <w:rPr>
          <w:rFonts w:eastAsia="Arial Unicode MS"/>
          <w:b/>
          <w:bCs/>
          <w:szCs w:val="24"/>
          <w:lang w:val="ru-RU" w:eastAsia="ru-RU"/>
        </w:rPr>
        <w:t>АДМИНИСТРАЦИЯ СЕЛЬСКОГО ПОСЕЛЕНИЯ «СЕЛО  СРЕДНИЕ ПАХАЧИ»</w:t>
      </w:r>
    </w:p>
    <w:p w:rsidR="003A6157" w:rsidRPr="003A6157" w:rsidRDefault="003A6157" w:rsidP="003A6157">
      <w:pPr>
        <w:pStyle w:val="a9"/>
        <w:shd w:val="clear" w:color="auto" w:fill="FFFFFF"/>
        <w:suppressAutoHyphens w:val="0"/>
        <w:spacing w:line="276" w:lineRule="auto"/>
        <w:ind w:right="0"/>
        <w:rPr>
          <w:rFonts w:eastAsia="Arial Unicode MS"/>
          <w:bCs/>
          <w:szCs w:val="24"/>
          <w:lang w:val="ru-RU" w:eastAsia="ru-RU"/>
        </w:rPr>
      </w:pPr>
      <w:r w:rsidRPr="003A6157">
        <w:rPr>
          <w:rFonts w:eastAsia="Arial Unicode MS"/>
          <w:bCs/>
          <w:szCs w:val="24"/>
          <w:lang w:val="ru-RU" w:eastAsia="ru-RU"/>
        </w:rPr>
        <w:t>село Средние Пахачи, улица Центральная, дом 49, тел/факс 4154451035</w:t>
      </w:r>
    </w:p>
    <w:p w:rsidR="003A6157" w:rsidRPr="003A6157" w:rsidRDefault="003A6157" w:rsidP="003A6157">
      <w:pPr>
        <w:pStyle w:val="a9"/>
        <w:shd w:val="clear" w:color="auto" w:fill="FFFFFF"/>
        <w:suppressAutoHyphens w:val="0"/>
        <w:spacing w:line="276" w:lineRule="auto"/>
        <w:ind w:right="0"/>
        <w:rPr>
          <w:rFonts w:eastAsia="Arial Unicode MS"/>
          <w:bCs/>
          <w:szCs w:val="24"/>
          <w:lang w:val="ru-RU" w:eastAsia="ru-RU"/>
        </w:rPr>
      </w:pPr>
    </w:p>
    <w:p w:rsidR="003A6157" w:rsidRPr="003A6157" w:rsidRDefault="003A6157" w:rsidP="003A6157">
      <w:pPr>
        <w:pStyle w:val="a9"/>
        <w:shd w:val="clear" w:color="auto" w:fill="FFFFFF"/>
        <w:suppressAutoHyphens w:val="0"/>
        <w:spacing w:line="276" w:lineRule="auto"/>
        <w:ind w:right="0"/>
        <w:rPr>
          <w:rFonts w:eastAsia="Arial Unicode MS"/>
          <w:bCs/>
          <w:szCs w:val="24"/>
          <w:lang w:val="ru-RU" w:eastAsia="ru-RU"/>
        </w:rPr>
      </w:pPr>
    </w:p>
    <w:p w:rsidR="003A6157" w:rsidRPr="003A6157" w:rsidRDefault="003A6157" w:rsidP="003A6157">
      <w:pPr>
        <w:pStyle w:val="a9"/>
        <w:shd w:val="clear" w:color="auto" w:fill="FFFFFF"/>
        <w:suppressAutoHyphens w:val="0"/>
        <w:spacing w:line="276" w:lineRule="auto"/>
        <w:ind w:right="0"/>
        <w:rPr>
          <w:rFonts w:eastAsia="Arial Unicode MS"/>
          <w:bCs/>
          <w:szCs w:val="24"/>
          <w:lang w:val="ru-RU" w:eastAsia="ru-RU"/>
        </w:rPr>
      </w:pPr>
      <w:r w:rsidRPr="003A6157">
        <w:rPr>
          <w:rFonts w:eastAsia="Arial Unicode MS"/>
          <w:bCs/>
          <w:szCs w:val="24"/>
          <w:lang w:val="ru-RU" w:eastAsia="ru-RU"/>
        </w:rPr>
        <w:t>ПОСТАНОВЛЕНИЕ</w:t>
      </w:r>
    </w:p>
    <w:p w:rsidR="003A6157" w:rsidRPr="003A6157" w:rsidRDefault="003A6157" w:rsidP="003A6157">
      <w:pPr>
        <w:pStyle w:val="a9"/>
        <w:shd w:val="clear" w:color="auto" w:fill="FFFFFF"/>
        <w:suppressAutoHyphens w:val="0"/>
        <w:spacing w:line="276" w:lineRule="auto"/>
        <w:ind w:right="0"/>
        <w:rPr>
          <w:rFonts w:eastAsia="Arial Unicode MS"/>
          <w:bCs/>
          <w:szCs w:val="24"/>
          <w:lang w:val="ru-RU" w:eastAsia="ru-RU"/>
        </w:rPr>
      </w:pPr>
    </w:p>
    <w:p w:rsidR="003A6157" w:rsidRPr="003A6157" w:rsidRDefault="003A6157" w:rsidP="003A6157">
      <w:pPr>
        <w:pStyle w:val="a9"/>
        <w:shd w:val="clear" w:color="auto" w:fill="FFFFFF"/>
        <w:suppressAutoHyphens w:val="0"/>
        <w:spacing w:line="276" w:lineRule="auto"/>
        <w:ind w:right="0"/>
        <w:jc w:val="left"/>
        <w:rPr>
          <w:rFonts w:eastAsia="Arial Unicode MS"/>
          <w:bCs/>
          <w:szCs w:val="24"/>
          <w:lang w:val="ru-RU" w:eastAsia="ru-RU"/>
        </w:rPr>
      </w:pPr>
      <w:r w:rsidRPr="003A6157">
        <w:rPr>
          <w:rFonts w:eastAsia="Arial Unicode MS"/>
          <w:bCs/>
          <w:szCs w:val="24"/>
          <w:lang w:val="ru-RU" w:eastAsia="ru-RU"/>
        </w:rPr>
        <w:t>№ 4</w:t>
      </w:r>
      <w:r>
        <w:rPr>
          <w:rFonts w:eastAsia="Arial Unicode MS"/>
          <w:bCs/>
          <w:szCs w:val="24"/>
          <w:lang w:val="ru-RU" w:eastAsia="ru-RU"/>
        </w:rPr>
        <w:t>1</w:t>
      </w:r>
      <w:r w:rsidRPr="003A6157">
        <w:rPr>
          <w:rFonts w:eastAsia="Arial Unicode MS"/>
          <w:bCs/>
          <w:szCs w:val="24"/>
          <w:lang w:val="ru-RU" w:eastAsia="ru-RU"/>
        </w:rPr>
        <w:t xml:space="preserve"> от 19.11.2015 года</w:t>
      </w:r>
    </w:p>
    <w:p w:rsidR="003A6157" w:rsidRPr="003A6157" w:rsidRDefault="003A6157" w:rsidP="003A6157">
      <w:pPr>
        <w:pStyle w:val="a9"/>
        <w:shd w:val="clear" w:color="auto" w:fill="FFFFFF"/>
        <w:suppressAutoHyphens w:val="0"/>
        <w:spacing w:line="276" w:lineRule="auto"/>
        <w:ind w:right="0"/>
        <w:rPr>
          <w:rFonts w:eastAsia="Arial Unicode MS"/>
          <w:bCs/>
          <w:szCs w:val="24"/>
          <w:lang w:val="ru-RU" w:eastAsia="ru-RU"/>
        </w:rPr>
      </w:pPr>
    </w:p>
    <w:p w:rsidR="003A6157" w:rsidRPr="003A6157" w:rsidRDefault="003A6157" w:rsidP="007F7E0F">
      <w:pPr>
        <w:pStyle w:val="a9"/>
        <w:shd w:val="clear" w:color="auto" w:fill="FFFFFF"/>
        <w:suppressAutoHyphens w:val="0"/>
        <w:spacing w:line="276" w:lineRule="auto"/>
        <w:ind w:right="0"/>
        <w:jc w:val="left"/>
        <w:rPr>
          <w:rFonts w:eastAsia="Arial Unicode MS"/>
          <w:b/>
          <w:bCs/>
          <w:szCs w:val="24"/>
          <w:lang w:val="ru-RU" w:eastAsia="ru-RU"/>
        </w:rPr>
      </w:pPr>
      <w:r w:rsidRPr="003A6157">
        <w:rPr>
          <w:rFonts w:eastAsia="Arial Unicode MS"/>
          <w:b/>
          <w:bCs/>
          <w:szCs w:val="24"/>
          <w:lang w:val="ru-RU" w:eastAsia="ru-RU"/>
        </w:rPr>
        <w:t xml:space="preserve">«Об утверждении   муниципальной программы    </w:t>
      </w:r>
    </w:p>
    <w:p w:rsidR="003A6157" w:rsidRPr="003A6157" w:rsidRDefault="003A6157" w:rsidP="007F7E0F">
      <w:pPr>
        <w:pStyle w:val="a9"/>
        <w:shd w:val="clear" w:color="auto" w:fill="FFFFFF"/>
        <w:suppressAutoHyphens w:val="0"/>
        <w:spacing w:line="276" w:lineRule="auto"/>
        <w:ind w:right="0"/>
        <w:jc w:val="left"/>
        <w:rPr>
          <w:rFonts w:eastAsia="Arial Unicode MS"/>
          <w:b/>
          <w:bCs/>
          <w:szCs w:val="24"/>
          <w:lang w:val="ru-RU" w:eastAsia="ru-RU"/>
        </w:rPr>
      </w:pPr>
      <w:r w:rsidRPr="003A6157">
        <w:rPr>
          <w:rFonts w:eastAsia="Arial Unicode MS"/>
          <w:b/>
          <w:bCs/>
          <w:szCs w:val="24"/>
          <w:lang w:val="ru-RU" w:eastAsia="ru-RU"/>
        </w:rPr>
        <w:t>«</w:t>
      </w:r>
      <w:r>
        <w:rPr>
          <w:rFonts w:eastAsia="Arial Unicode MS"/>
          <w:b/>
          <w:bCs/>
          <w:szCs w:val="24"/>
          <w:lang w:val="ru-RU" w:eastAsia="ru-RU"/>
        </w:rPr>
        <w:t xml:space="preserve">Развитие транспортной системы </w:t>
      </w:r>
      <w:r w:rsidRPr="003A6157">
        <w:rPr>
          <w:rFonts w:eastAsia="Arial Unicode MS"/>
          <w:b/>
          <w:bCs/>
          <w:szCs w:val="24"/>
          <w:lang w:val="ru-RU" w:eastAsia="ru-RU"/>
        </w:rPr>
        <w:t xml:space="preserve"> </w:t>
      </w:r>
    </w:p>
    <w:p w:rsidR="003A6157" w:rsidRPr="003A6157" w:rsidRDefault="003A6157" w:rsidP="007F7E0F">
      <w:pPr>
        <w:pStyle w:val="a9"/>
        <w:shd w:val="clear" w:color="auto" w:fill="FFFFFF"/>
        <w:suppressAutoHyphens w:val="0"/>
        <w:spacing w:line="276" w:lineRule="auto"/>
        <w:ind w:right="0"/>
        <w:jc w:val="left"/>
        <w:rPr>
          <w:rFonts w:eastAsia="Arial Unicode MS"/>
          <w:b/>
          <w:bCs/>
          <w:szCs w:val="24"/>
          <w:lang w:val="ru-RU" w:eastAsia="ru-RU"/>
        </w:rPr>
      </w:pPr>
      <w:r w:rsidRPr="003A6157">
        <w:rPr>
          <w:rFonts w:eastAsia="Arial Unicode MS"/>
          <w:b/>
          <w:bCs/>
          <w:szCs w:val="24"/>
          <w:lang w:val="ru-RU" w:eastAsia="ru-RU"/>
        </w:rPr>
        <w:t xml:space="preserve">в муниципальном образовании - сельское поселение  </w:t>
      </w:r>
    </w:p>
    <w:p w:rsidR="003A6157" w:rsidRPr="003A6157" w:rsidRDefault="003A6157" w:rsidP="007F7E0F">
      <w:pPr>
        <w:pStyle w:val="a9"/>
        <w:shd w:val="clear" w:color="auto" w:fill="FFFFFF"/>
        <w:suppressAutoHyphens w:val="0"/>
        <w:spacing w:line="276" w:lineRule="auto"/>
        <w:ind w:right="0"/>
        <w:jc w:val="left"/>
        <w:rPr>
          <w:rFonts w:eastAsia="Arial Unicode MS"/>
          <w:b/>
          <w:bCs/>
          <w:szCs w:val="24"/>
          <w:lang w:val="ru-RU" w:eastAsia="ru-RU"/>
        </w:rPr>
      </w:pPr>
      <w:r w:rsidRPr="003A6157">
        <w:rPr>
          <w:rFonts w:eastAsia="Arial Unicode MS"/>
          <w:b/>
          <w:bCs/>
          <w:szCs w:val="24"/>
          <w:lang w:val="ru-RU" w:eastAsia="ru-RU"/>
        </w:rPr>
        <w:t>"село Средние Пахачи" на 2016 - 2018 годы»</w:t>
      </w:r>
    </w:p>
    <w:p w:rsidR="00AE721D" w:rsidRPr="003A6157" w:rsidRDefault="00AE721D" w:rsidP="007F7E0F">
      <w:pPr>
        <w:spacing w:line="276" w:lineRule="auto"/>
        <w:rPr>
          <w:b/>
          <w:sz w:val="27"/>
          <w:szCs w:val="27"/>
        </w:rPr>
      </w:pPr>
    </w:p>
    <w:p w:rsidR="00AE721D" w:rsidRPr="007F7E0F" w:rsidRDefault="00AE721D" w:rsidP="007F7E0F">
      <w:pPr>
        <w:pStyle w:val="a9"/>
        <w:spacing w:line="276" w:lineRule="auto"/>
        <w:ind w:right="-1"/>
        <w:jc w:val="both"/>
        <w:rPr>
          <w:sz w:val="26"/>
          <w:szCs w:val="26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="003A6157" w:rsidRPr="007F7E0F">
        <w:rPr>
          <w:sz w:val="26"/>
          <w:szCs w:val="26"/>
          <w:lang w:val="ru-RU"/>
        </w:rPr>
        <w:tab/>
      </w:r>
      <w:r w:rsidRPr="007F7E0F">
        <w:rPr>
          <w:sz w:val="26"/>
          <w:szCs w:val="26"/>
          <w:lang w:val="ru-RU"/>
        </w:rPr>
        <w:t xml:space="preserve">В соответствии со статьей 14 Федерального закона Российской Федерации от 06.10.2003 года №131 «Об общих принципах организации местного самоуправления в Российской Федерации», </w:t>
      </w:r>
      <w:r w:rsidR="003A6157" w:rsidRPr="007F7E0F">
        <w:rPr>
          <w:sz w:val="26"/>
          <w:szCs w:val="26"/>
          <w:lang w:val="ru-RU"/>
        </w:rPr>
        <w:t xml:space="preserve">Решением Совета депутатов сельского поселения "село Средние Пахачи" от 25.04.2014 года № 64 "Об утверждении Порядка формирования и использования средств дорожного фонда  сельского   поселения «село Средние Пахачи», в целях модернизации и развития </w:t>
      </w:r>
      <w:r w:rsidR="00ED5340" w:rsidRPr="007F7E0F">
        <w:rPr>
          <w:sz w:val="26"/>
          <w:szCs w:val="26"/>
          <w:lang w:val="ru-RU"/>
        </w:rPr>
        <w:t>автомобильных дорог общего пользования местного значения сельского поселения</w:t>
      </w:r>
      <w:r w:rsidRPr="007F7E0F">
        <w:rPr>
          <w:sz w:val="26"/>
          <w:szCs w:val="26"/>
          <w:lang w:val="ru-RU"/>
        </w:rPr>
        <w:t xml:space="preserve"> </w:t>
      </w:r>
      <w:r w:rsidR="003A6157" w:rsidRPr="007F7E0F">
        <w:rPr>
          <w:sz w:val="26"/>
          <w:szCs w:val="26"/>
          <w:lang w:val="ru-RU"/>
        </w:rPr>
        <w:t>"село Средние Пахачи"</w:t>
      </w:r>
      <w:r w:rsidRPr="007F7E0F">
        <w:rPr>
          <w:sz w:val="26"/>
          <w:szCs w:val="26"/>
          <w:lang w:val="ru-RU"/>
        </w:rPr>
        <w:t xml:space="preserve">,  </w:t>
      </w:r>
    </w:p>
    <w:p w:rsidR="00AE721D" w:rsidRPr="007F7E0F" w:rsidRDefault="00AE721D" w:rsidP="007F7E0F">
      <w:pPr>
        <w:spacing w:line="276" w:lineRule="auto"/>
        <w:rPr>
          <w:b/>
          <w:sz w:val="26"/>
          <w:szCs w:val="26"/>
        </w:rPr>
      </w:pPr>
      <w:r w:rsidRPr="007F7E0F">
        <w:rPr>
          <w:sz w:val="26"/>
          <w:szCs w:val="26"/>
        </w:rPr>
        <w:t xml:space="preserve">          </w:t>
      </w:r>
      <w:r w:rsidRPr="007F7E0F">
        <w:rPr>
          <w:b/>
          <w:sz w:val="26"/>
          <w:szCs w:val="26"/>
        </w:rPr>
        <w:t>ПОСТАНОВЛЯЮ:</w:t>
      </w:r>
    </w:p>
    <w:p w:rsidR="00AE721D" w:rsidRPr="007F7E0F" w:rsidRDefault="00AE721D" w:rsidP="007F7E0F">
      <w:pPr>
        <w:spacing w:line="276" w:lineRule="auto"/>
        <w:jc w:val="both"/>
        <w:rPr>
          <w:sz w:val="26"/>
          <w:szCs w:val="26"/>
        </w:rPr>
      </w:pPr>
      <w:r w:rsidRPr="007F7E0F">
        <w:rPr>
          <w:sz w:val="26"/>
          <w:szCs w:val="26"/>
        </w:rPr>
        <w:tab/>
        <w:t xml:space="preserve">1. Утвердить </w:t>
      </w:r>
      <w:r w:rsidR="00C930C8" w:rsidRPr="007F7E0F">
        <w:rPr>
          <w:sz w:val="26"/>
          <w:szCs w:val="26"/>
        </w:rPr>
        <w:t>муниципальную</w:t>
      </w:r>
      <w:r w:rsidRPr="007F7E0F">
        <w:rPr>
          <w:sz w:val="26"/>
          <w:szCs w:val="26"/>
        </w:rPr>
        <w:t xml:space="preserve"> программу «Развитие   </w:t>
      </w:r>
      <w:r w:rsidR="003A6157" w:rsidRPr="007F7E0F">
        <w:rPr>
          <w:sz w:val="26"/>
          <w:szCs w:val="26"/>
        </w:rPr>
        <w:t>транспортной системы в</w:t>
      </w:r>
      <w:r w:rsidRPr="007F7E0F">
        <w:rPr>
          <w:sz w:val="26"/>
          <w:szCs w:val="26"/>
        </w:rPr>
        <w:t xml:space="preserve"> сельского поселения </w:t>
      </w:r>
      <w:r w:rsidR="003A6157" w:rsidRPr="007F7E0F">
        <w:rPr>
          <w:sz w:val="26"/>
          <w:szCs w:val="26"/>
        </w:rPr>
        <w:t>"село Средние Пахачи"</w:t>
      </w:r>
      <w:r w:rsidRPr="007F7E0F">
        <w:rPr>
          <w:sz w:val="26"/>
          <w:szCs w:val="26"/>
        </w:rPr>
        <w:t xml:space="preserve"> на 201</w:t>
      </w:r>
      <w:r w:rsidR="00C930C8" w:rsidRPr="007F7E0F">
        <w:rPr>
          <w:sz w:val="26"/>
          <w:szCs w:val="26"/>
        </w:rPr>
        <w:t>6-2018</w:t>
      </w:r>
      <w:r w:rsidR="002B33EC" w:rsidRPr="007F7E0F">
        <w:rPr>
          <w:sz w:val="26"/>
          <w:szCs w:val="26"/>
        </w:rPr>
        <w:t xml:space="preserve"> годы»</w:t>
      </w:r>
      <w:r w:rsidR="00433749" w:rsidRPr="007F7E0F">
        <w:rPr>
          <w:sz w:val="26"/>
          <w:szCs w:val="26"/>
        </w:rPr>
        <w:t xml:space="preserve"> (Приложение № 1)</w:t>
      </w:r>
      <w:r w:rsidR="002B33EC" w:rsidRPr="007F7E0F">
        <w:rPr>
          <w:sz w:val="26"/>
          <w:szCs w:val="26"/>
        </w:rPr>
        <w:t>.</w:t>
      </w:r>
    </w:p>
    <w:p w:rsidR="007F7E0F" w:rsidRDefault="00FC2BAA" w:rsidP="007F7E0F">
      <w:pPr>
        <w:pStyle w:val="a9"/>
        <w:spacing w:line="276" w:lineRule="auto"/>
        <w:ind w:right="0"/>
        <w:jc w:val="both"/>
        <w:rPr>
          <w:sz w:val="26"/>
          <w:szCs w:val="26"/>
          <w:lang w:val="ru-RU"/>
        </w:rPr>
      </w:pPr>
      <w:r w:rsidRPr="007F7E0F">
        <w:rPr>
          <w:sz w:val="26"/>
          <w:szCs w:val="26"/>
          <w:lang w:val="ru-RU"/>
        </w:rPr>
        <w:t>2</w:t>
      </w:r>
      <w:r w:rsidR="00AE721D" w:rsidRPr="007F7E0F">
        <w:rPr>
          <w:sz w:val="26"/>
          <w:szCs w:val="26"/>
          <w:lang w:val="ru-RU"/>
        </w:rPr>
        <w:t xml:space="preserve">. </w:t>
      </w:r>
      <w:r w:rsidR="008021B4" w:rsidRPr="007F7E0F">
        <w:rPr>
          <w:sz w:val="26"/>
          <w:szCs w:val="26"/>
          <w:lang w:val="ru-RU"/>
        </w:rPr>
        <w:t xml:space="preserve">Установить, что расходные обязательства </w:t>
      </w:r>
      <w:r w:rsidR="003A6157" w:rsidRPr="007F7E0F">
        <w:rPr>
          <w:sz w:val="26"/>
          <w:szCs w:val="26"/>
          <w:lang w:val="ru-RU"/>
        </w:rPr>
        <w:t>сельского поселения "село Средние Пахачи"</w:t>
      </w:r>
      <w:r w:rsidR="008021B4" w:rsidRPr="007F7E0F">
        <w:rPr>
          <w:sz w:val="26"/>
          <w:szCs w:val="26"/>
          <w:lang w:val="ru-RU"/>
        </w:rPr>
        <w:t xml:space="preserve">, возникающие в результате принятия настоящего постановления, исполняются </w:t>
      </w:r>
      <w:r w:rsidR="00433749" w:rsidRPr="007F7E0F">
        <w:rPr>
          <w:sz w:val="26"/>
          <w:szCs w:val="26"/>
          <w:lang w:val="ru-RU"/>
        </w:rPr>
        <w:t xml:space="preserve">администрацией сельского поселения "село Средние Пахачи"  </w:t>
      </w:r>
      <w:r w:rsidR="008021B4" w:rsidRPr="007F7E0F">
        <w:rPr>
          <w:sz w:val="26"/>
          <w:szCs w:val="26"/>
          <w:lang w:val="ru-RU"/>
        </w:rPr>
        <w:t xml:space="preserve">самостоятельно за счет средств бюджета </w:t>
      </w:r>
      <w:r w:rsidR="00433749" w:rsidRPr="007F7E0F">
        <w:rPr>
          <w:sz w:val="26"/>
          <w:szCs w:val="26"/>
          <w:lang w:val="ru-RU"/>
        </w:rPr>
        <w:t xml:space="preserve">сельского поселения "село Средние Пахачи" </w:t>
      </w:r>
      <w:r w:rsidR="008021B4" w:rsidRPr="007F7E0F">
        <w:rPr>
          <w:sz w:val="26"/>
          <w:szCs w:val="26"/>
          <w:lang w:val="ru-RU"/>
        </w:rPr>
        <w:t xml:space="preserve">в пределах общего объема бюджетных ассигнований, предусматриваемого в установленном порядке на соответствующий финансовый год главному распорядителю средств бюджета поселения - Администрации </w:t>
      </w:r>
      <w:r w:rsidR="00433749" w:rsidRPr="007F7E0F">
        <w:rPr>
          <w:sz w:val="26"/>
          <w:szCs w:val="26"/>
          <w:lang w:val="ru-RU"/>
        </w:rPr>
        <w:t>муниципального образования - сельское поселение "село Средние Пахачи"</w:t>
      </w:r>
      <w:r w:rsidR="008021B4" w:rsidRPr="007F7E0F">
        <w:rPr>
          <w:sz w:val="26"/>
          <w:szCs w:val="26"/>
          <w:lang w:val="ru-RU"/>
        </w:rPr>
        <w:t xml:space="preserve"> на реализацию мероприятий муниципальной программы.</w:t>
      </w:r>
    </w:p>
    <w:p w:rsidR="002B33EC" w:rsidRPr="007F7E0F" w:rsidRDefault="002B33EC" w:rsidP="007F7E0F">
      <w:pPr>
        <w:pStyle w:val="a9"/>
        <w:spacing w:line="276" w:lineRule="auto"/>
        <w:ind w:right="0"/>
        <w:jc w:val="both"/>
        <w:rPr>
          <w:sz w:val="26"/>
          <w:szCs w:val="26"/>
          <w:lang w:val="ru-RU"/>
        </w:rPr>
      </w:pPr>
      <w:r w:rsidRPr="007F7E0F">
        <w:rPr>
          <w:sz w:val="26"/>
          <w:szCs w:val="26"/>
          <w:lang w:val="ru-RU"/>
        </w:rPr>
        <w:t>3. Установить, что в ходе реализации муниципальной программы ежегодной корректировке подлежат мероприятия и объемы их финансирования с учетом возможностей средств бюджета поселения.</w:t>
      </w:r>
    </w:p>
    <w:p w:rsidR="002B33EC" w:rsidRPr="007F7E0F" w:rsidRDefault="002B33EC" w:rsidP="007F7E0F">
      <w:pPr>
        <w:pStyle w:val="a9"/>
        <w:spacing w:line="276" w:lineRule="auto"/>
        <w:ind w:right="-1" w:firstLine="709"/>
        <w:jc w:val="both"/>
        <w:rPr>
          <w:sz w:val="26"/>
          <w:szCs w:val="26"/>
          <w:lang w:val="ru-RU"/>
        </w:rPr>
      </w:pPr>
      <w:r w:rsidRPr="007F7E0F">
        <w:rPr>
          <w:sz w:val="26"/>
          <w:szCs w:val="26"/>
          <w:lang w:val="ru-RU"/>
        </w:rPr>
        <w:t xml:space="preserve">4. </w:t>
      </w:r>
      <w:r w:rsidR="00433749" w:rsidRPr="007F7E0F">
        <w:rPr>
          <w:sz w:val="26"/>
          <w:szCs w:val="26"/>
          <w:lang w:val="ru-RU"/>
        </w:rPr>
        <w:t>Настоящее Постановление подлежит официальному обнародованию.</w:t>
      </w:r>
    </w:p>
    <w:p w:rsidR="002B33EC" w:rsidRPr="007F7E0F" w:rsidRDefault="00433749" w:rsidP="007F7E0F">
      <w:pPr>
        <w:pStyle w:val="a9"/>
        <w:spacing w:line="276" w:lineRule="auto"/>
        <w:ind w:right="-1" w:firstLine="709"/>
        <w:jc w:val="both"/>
        <w:rPr>
          <w:sz w:val="26"/>
          <w:szCs w:val="26"/>
          <w:lang w:val="ru-RU"/>
        </w:rPr>
      </w:pPr>
      <w:r w:rsidRPr="007F7E0F">
        <w:rPr>
          <w:sz w:val="26"/>
          <w:szCs w:val="26"/>
          <w:lang w:val="ru-RU"/>
        </w:rPr>
        <w:t>5</w:t>
      </w:r>
      <w:r w:rsidR="002B33EC" w:rsidRPr="007F7E0F">
        <w:rPr>
          <w:sz w:val="26"/>
          <w:szCs w:val="26"/>
          <w:lang w:val="ru-RU"/>
        </w:rPr>
        <w:t>. Контроль за выполнением настоящего постановления оставляю за собой.</w:t>
      </w:r>
    </w:p>
    <w:p w:rsidR="008021B4" w:rsidRPr="007F7E0F" w:rsidRDefault="008021B4" w:rsidP="007F7E0F">
      <w:pPr>
        <w:pStyle w:val="a9"/>
        <w:spacing w:line="276" w:lineRule="auto"/>
        <w:ind w:right="-1"/>
        <w:jc w:val="both"/>
        <w:rPr>
          <w:sz w:val="26"/>
          <w:szCs w:val="26"/>
          <w:lang w:val="ru-RU"/>
        </w:rPr>
      </w:pPr>
    </w:p>
    <w:p w:rsidR="00AE721D" w:rsidRPr="007F7E0F" w:rsidRDefault="00AE721D" w:rsidP="007F7E0F">
      <w:pPr>
        <w:spacing w:line="276" w:lineRule="auto"/>
        <w:jc w:val="both"/>
        <w:rPr>
          <w:sz w:val="26"/>
          <w:szCs w:val="26"/>
        </w:rPr>
      </w:pPr>
    </w:p>
    <w:p w:rsidR="00AE721D" w:rsidRPr="007F7E0F" w:rsidRDefault="00433749" w:rsidP="007F7E0F">
      <w:pPr>
        <w:spacing w:line="276" w:lineRule="auto"/>
        <w:jc w:val="both"/>
        <w:rPr>
          <w:sz w:val="26"/>
          <w:szCs w:val="26"/>
        </w:rPr>
      </w:pPr>
      <w:r w:rsidRPr="007F7E0F">
        <w:rPr>
          <w:sz w:val="26"/>
          <w:szCs w:val="26"/>
        </w:rPr>
        <w:tab/>
        <w:t>Глава администрации</w:t>
      </w:r>
    </w:p>
    <w:p w:rsidR="00433749" w:rsidRPr="007F7E0F" w:rsidRDefault="00433749" w:rsidP="007F7E0F">
      <w:pPr>
        <w:spacing w:line="276" w:lineRule="auto"/>
        <w:jc w:val="both"/>
        <w:rPr>
          <w:sz w:val="26"/>
          <w:szCs w:val="26"/>
        </w:rPr>
      </w:pPr>
      <w:r w:rsidRPr="007F7E0F">
        <w:rPr>
          <w:sz w:val="26"/>
          <w:szCs w:val="26"/>
        </w:rPr>
        <w:tab/>
        <w:t>МО СП "село Средние Пахачи":</w:t>
      </w:r>
      <w:r w:rsidRPr="007F7E0F">
        <w:rPr>
          <w:sz w:val="26"/>
          <w:szCs w:val="26"/>
        </w:rPr>
        <w:tab/>
      </w:r>
      <w:r w:rsidRPr="007F7E0F">
        <w:rPr>
          <w:sz w:val="26"/>
          <w:szCs w:val="26"/>
        </w:rPr>
        <w:tab/>
      </w:r>
      <w:r w:rsidRPr="007F7E0F">
        <w:rPr>
          <w:sz w:val="26"/>
          <w:szCs w:val="26"/>
        </w:rPr>
        <w:tab/>
      </w:r>
      <w:r w:rsidRPr="007F7E0F">
        <w:rPr>
          <w:sz w:val="26"/>
          <w:szCs w:val="26"/>
        </w:rPr>
        <w:tab/>
        <w:t>Л.Ш.Эчган</w:t>
      </w:r>
    </w:p>
    <w:p w:rsidR="00AE721D" w:rsidRPr="007F7E0F" w:rsidRDefault="00AE721D">
      <w:pPr>
        <w:spacing w:line="360" w:lineRule="auto"/>
        <w:jc w:val="both"/>
        <w:rPr>
          <w:sz w:val="26"/>
          <w:szCs w:val="26"/>
        </w:rPr>
      </w:pPr>
    </w:p>
    <w:p w:rsidR="00C930C8" w:rsidRDefault="00C930C8">
      <w:pPr>
        <w:pStyle w:val="af0"/>
        <w:spacing w:line="360" w:lineRule="auto"/>
        <w:jc w:val="right"/>
        <w:rPr>
          <w:b/>
        </w:rPr>
        <w:sectPr w:rsidR="00C930C8" w:rsidSect="007F7E0F">
          <w:pgSz w:w="11906" w:h="16838"/>
          <w:pgMar w:top="1134" w:right="707" w:bottom="851" w:left="1701" w:header="720" w:footer="720" w:gutter="0"/>
          <w:cols w:space="720"/>
          <w:docGrid w:linePitch="360"/>
        </w:sectPr>
      </w:pPr>
    </w:p>
    <w:p w:rsidR="002B33EC" w:rsidRPr="00433749" w:rsidRDefault="00433749" w:rsidP="00433749">
      <w:pPr>
        <w:pStyle w:val="af0"/>
        <w:ind w:left="4678"/>
        <w:jc w:val="right"/>
        <w:rPr>
          <w:sz w:val="22"/>
          <w:szCs w:val="22"/>
        </w:rPr>
      </w:pPr>
      <w:r w:rsidRPr="00433749">
        <w:rPr>
          <w:sz w:val="22"/>
          <w:szCs w:val="22"/>
        </w:rPr>
        <w:lastRenderedPageBreak/>
        <w:t>Приложение</w:t>
      </w:r>
      <w:r>
        <w:rPr>
          <w:sz w:val="22"/>
          <w:szCs w:val="22"/>
        </w:rPr>
        <w:t xml:space="preserve"> № 1</w:t>
      </w:r>
    </w:p>
    <w:p w:rsidR="00AE721D" w:rsidRPr="00433749" w:rsidRDefault="00433749" w:rsidP="00433749">
      <w:pPr>
        <w:pStyle w:val="af0"/>
        <w:ind w:left="4678"/>
        <w:jc w:val="right"/>
        <w:rPr>
          <w:color w:val="000000"/>
          <w:spacing w:val="-8"/>
          <w:sz w:val="22"/>
          <w:szCs w:val="22"/>
        </w:rPr>
      </w:pPr>
      <w:r w:rsidRPr="00433749">
        <w:rPr>
          <w:color w:val="000000"/>
          <w:spacing w:val="-8"/>
          <w:sz w:val="22"/>
          <w:szCs w:val="22"/>
        </w:rPr>
        <w:t>к постановлению</w:t>
      </w:r>
      <w:r w:rsidR="00AE721D" w:rsidRPr="00433749">
        <w:rPr>
          <w:color w:val="000000"/>
          <w:spacing w:val="-8"/>
          <w:sz w:val="22"/>
          <w:szCs w:val="22"/>
        </w:rPr>
        <w:t xml:space="preserve"> </w:t>
      </w:r>
      <w:r w:rsidR="00C930C8" w:rsidRPr="00433749">
        <w:rPr>
          <w:color w:val="000000"/>
          <w:spacing w:val="-8"/>
          <w:sz w:val="22"/>
          <w:szCs w:val="22"/>
        </w:rPr>
        <w:t>администрации</w:t>
      </w:r>
    </w:p>
    <w:p w:rsidR="00AE721D" w:rsidRPr="00433749" w:rsidRDefault="00433749" w:rsidP="00433749">
      <w:pPr>
        <w:pStyle w:val="af0"/>
        <w:ind w:left="4678"/>
        <w:jc w:val="right"/>
        <w:rPr>
          <w:color w:val="000000"/>
          <w:spacing w:val="-8"/>
          <w:sz w:val="22"/>
          <w:szCs w:val="22"/>
        </w:rPr>
      </w:pPr>
      <w:r w:rsidRPr="00433749">
        <w:rPr>
          <w:color w:val="000000"/>
          <w:spacing w:val="-8"/>
          <w:sz w:val="22"/>
          <w:szCs w:val="22"/>
        </w:rPr>
        <w:t>МО СП "село Средние Пахачи"</w:t>
      </w:r>
    </w:p>
    <w:p w:rsidR="00AE721D" w:rsidRPr="00433749" w:rsidRDefault="00433749" w:rsidP="00433749">
      <w:pPr>
        <w:pStyle w:val="af0"/>
        <w:ind w:left="4678"/>
        <w:jc w:val="right"/>
        <w:rPr>
          <w:color w:val="000000"/>
          <w:spacing w:val="-5"/>
          <w:sz w:val="22"/>
          <w:szCs w:val="22"/>
        </w:rPr>
      </w:pPr>
      <w:r w:rsidRPr="00433749">
        <w:rPr>
          <w:color w:val="000000"/>
          <w:spacing w:val="-5"/>
          <w:sz w:val="22"/>
          <w:szCs w:val="22"/>
        </w:rPr>
        <w:t>от 19.11.2015 года № 41</w:t>
      </w:r>
    </w:p>
    <w:p w:rsidR="00AE721D" w:rsidRPr="00433749" w:rsidRDefault="00AE721D" w:rsidP="002B33EC">
      <w:pPr>
        <w:pStyle w:val="af0"/>
        <w:ind w:left="4678"/>
        <w:jc w:val="center"/>
        <w:rPr>
          <w:sz w:val="22"/>
          <w:szCs w:val="22"/>
        </w:rPr>
      </w:pPr>
    </w:p>
    <w:p w:rsidR="00AE721D" w:rsidRDefault="00AE721D">
      <w:pPr>
        <w:tabs>
          <w:tab w:val="left" w:pos="4820"/>
        </w:tabs>
        <w:ind w:left="5670"/>
        <w:rPr>
          <w:sz w:val="28"/>
          <w:szCs w:val="28"/>
        </w:rPr>
      </w:pPr>
    </w:p>
    <w:p w:rsidR="00AE721D" w:rsidRDefault="00AE721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E721D" w:rsidRPr="007F7E0F" w:rsidRDefault="00AE721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E0F">
        <w:rPr>
          <w:rFonts w:ascii="Times New Roman" w:hAnsi="Times New Roman" w:cs="Times New Roman"/>
          <w:b/>
          <w:sz w:val="24"/>
          <w:szCs w:val="24"/>
        </w:rPr>
        <w:t xml:space="preserve">ПАСПОРТ </w:t>
      </w:r>
    </w:p>
    <w:p w:rsidR="00A278B6" w:rsidRPr="007F7E0F" w:rsidRDefault="00A278B6" w:rsidP="00A278B6">
      <w:pPr>
        <w:jc w:val="center"/>
        <w:rPr>
          <w:b/>
          <w:sz w:val="24"/>
          <w:szCs w:val="24"/>
        </w:rPr>
      </w:pPr>
      <w:r w:rsidRPr="007F7E0F">
        <w:rPr>
          <w:b/>
          <w:sz w:val="24"/>
          <w:szCs w:val="24"/>
        </w:rPr>
        <w:t xml:space="preserve">муниципальной программы «Развитие   </w:t>
      </w:r>
      <w:r w:rsidR="00433749" w:rsidRPr="007F7E0F">
        <w:rPr>
          <w:b/>
          <w:sz w:val="24"/>
          <w:szCs w:val="24"/>
        </w:rPr>
        <w:t xml:space="preserve">транспортной сисемы в муниципальном образовании - сельское поселение "село Средние Пахачи" </w:t>
      </w:r>
      <w:r w:rsidRPr="007F7E0F">
        <w:rPr>
          <w:b/>
          <w:sz w:val="24"/>
          <w:szCs w:val="24"/>
        </w:rPr>
        <w:t>на 2016-2018 годы»</w:t>
      </w:r>
    </w:p>
    <w:p w:rsidR="00A278B6" w:rsidRDefault="00A278B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2802"/>
        <w:gridCol w:w="373"/>
        <w:gridCol w:w="6653"/>
      </w:tblGrid>
      <w:tr w:rsidR="00AE721D" w:rsidRPr="007F7E0F" w:rsidTr="0043646D">
        <w:tc>
          <w:tcPr>
            <w:tcW w:w="2802" w:type="dxa"/>
            <w:shd w:val="clear" w:color="auto" w:fill="auto"/>
          </w:tcPr>
          <w:p w:rsidR="00AE721D" w:rsidRPr="007F7E0F" w:rsidRDefault="00A278B6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</w:t>
            </w:r>
            <w:r w:rsidR="00AE721D" w:rsidRPr="007F7E0F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373" w:type="dxa"/>
            <w:shd w:val="clear" w:color="auto" w:fill="auto"/>
          </w:tcPr>
          <w:p w:rsidR="00AE721D" w:rsidRPr="007F7E0F" w:rsidRDefault="00AE721D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53" w:type="dxa"/>
            <w:shd w:val="clear" w:color="auto" w:fill="auto"/>
          </w:tcPr>
          <w:p w:rsidR="00AE721D" w:rsidRPr="007F7E0F" w:rsidRDefault="00AE721D" w:rsidP="00C930C8">
            <w:pPr>
              <w:pStyle w:val="ConsPlusNormal"/>
              <w:overflowPunct w:val="0"/>
              <w:snapToGrid w:val="0"/>
              <w:ind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433749" w:rsidRPr="007F7E0F">
              <w:rPr>
                <w:rFonts w:ascii="Times New Roman" w:hAnsi="Times New Roman" w:cs="Times New Roman"/>
                <w:sz w:val="24"/>
                <w:szCs w:val="24"/>
              </w:rPr>
              <w:t>«Развитие   транспортной сисемы в муниципальном образовании - сельское поселение "село Средние Пахачи" на 2016-2018 годы</w:t>
            </w: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Программа).</w:t>
            </w:r>
          </w:p>
          <w:p w:rsidR="00A278B6" w:rsidRPr="007F7E0F" w:rsidRDefault="00A278B6" w:rsidP="00C930C8">
            <w:pPr>
              <w:pStyle w:val="ConsPlusNormal"/>
              <w:overflowPunct w:val="0"/>
              <w:snapToGrid w:val="0"/>
              <w:ind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721D" w:rsidRPr="007F7E0F" w:rsidTr="0043646D">
        <w:tc>
          <w:tcPr>
            <w:tcW w:w="2802" w:type="dxa"/>
            <w:shd w:val="clear" w:color="auto" w:fill="auto"/>
          </w:tcPr>
          <w:p w:rsidR="00A278B6" w:rsidRPr="007F7E0F" w:rsidRDefault="00A278B6" w:rsidP="00433749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373" w:type="dxa"/>
            <w:shd w:val="clear" w:color="auto" w:fill="auto"/>
          </w:tcPr>
          <w:p w:rsidR="00AE721D" w:rsidRPr="007F7E0F" w:rsidRDefault="00AE721D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721D" w:rsidRPr="007F7E0F" w:rsidRDefault="00AE721D">
            <w:pPr>
              <w:pStyle w:val="ConsPlusNormal"/>
              <w:widowControl/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53" w:type="dxa"/>
            <w:shd w:val="clear" w:color="auto" w:fill="auto"/>
          </w:tcPr>
          <w:p w:rsidR="00AE721D" w:rsidRPr="007F7E0F" w:rsidRDefault="00AE721D" w:rsidP="00433749">
            <w:pPr>
              <w:pStyle w:val="ConsPlusNormal"/>
              <w:widowControl/>
              <w:overflowPunct w:val="0"/>
              <w:snapToGrid w:val="0"/>
              <w:ind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r w:rsidR="00433749" w:rsidRPr="007F7E0F">
              <w:rPr>
                <w:rFonts w:ascii="Times New Roman" w:hAnsi="Times New Roman" w:cs="Times New Roman"/>
                <w:sz w:val="24"/>
                <w:szCs w:val="24"/>
              </w:rPr>
              <w:t>"село Средние Пахачи"</w:t>
            </w:r>
          </w:p>
        </w:tc>
      </w:tr>
      <w:tr w:rsidR="00A77F27" w:rsidRPr="007F7E0F" w:rsidTr="0043646D">
        <w:tc>
          <w:tcPr>
            <w:tcW w:w="2802" w:type="dxa"/>
            <w:shd w:val="clear" w:color="auto" w:fill="auto"/>
          </w:tcPr>
          <w:p w:rsidR="00A77F27" w:rsidRPr="007F7E0F" w:rsidRDefault="00A77F27" w:rsidP="00866BFB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shd w:val="clear" w:color="auto" w:fill="auto"/>
          </w:tcPr>
          <w:p w:rsidR="00A77F27" w:rsidRPr="007F7E0F" w:rsidRDefault="00A77F27" w:rsidP="00866BFB">
            <w:pPr>
              <w:pStyle w:val="ConsPlusNormal"/>
              <w:widowControl/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3" w:type="dxa"/>
            <w:shd w:val="clear" w:color="auto" w:fill="auto"/>
          </w:tcPr>
          <w:p w:rsidR="00A77F27" w:rsidRPr="007F7E0F" w:rsidRDefault="00A77F27" w:rsidP="00866BFB">
            <w:pPr>
              <w:pStyle w:val="ConsPlusNormal"/>
              <w:widowControl/>
              <w:overflowPunct w:val="0"/>
              <w:snapToGrid w:val="0"/>
              <w:ind w:firstLine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F27" w:rsidRPr="007F7E0F" w:rsidTr="0043646D">
        <w:tc>
          <w:tcPr>
            <w:tcW w:w="2802" w:type="dxa"/>
            <w:shd w:val="clear" w:color="auto" w:fill="auto"/>
          </w:tcPr>
          <w:p w:rsidR="00A77F27" w:rsidRPr="007F7E0F" w:rsidRDefault="00A77F27" w:rsidP="0043646D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Цели муниципальной  программы</w:t>
            </w:r>
          </w:p>
          <w:p w:rsidR="00A77F27" w:rsidRPr="007F7E0F" w:rsidRDefault="00A77F27" w:rsidP="0043646D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shd w:val="clear" w:color="auto" w:fill="auto"/>
          </w:tcPr>
          <w:p w:rsidR="00A77F27" w:rsidRPr="007F7E0F" w:rsidRDefault="00A77F27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53" w:type="dxa"/>
            <w:shd w:val="clear" w:color="auto" w:fill="auto"/>
          </w:tcPr>
          <w:p w:rsidR="00A77F27" w:rsidRPr="007F7E0F" w:rsidRDefault="00A77F27">
            <w:pPr>
              <w:pStyle w:val="ConsPlusNormal"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развитие современной и эффективной  автомобильно-дорожной инфраструктуры</w:t>
            </w:r>
          </w:p>
        </w:tc>
      </w:tr>
      <w:tr w:rsidR="00A77F27" w:rsidRPr="007F7E0F" w:rsidTr="0043646D">
        <w:tc>
          <w:tcPr>
            <w:tcW w:w="2802" w:type="dxa"/>
            <w:shd w:val="clear" w:color="auto" w:fill="auto"/>
          </w:tcPr>
          <w:p w:rsidR="00A77F27" w:rsidRPr="007F7E0F" w:rsidRDefault="00A77F27" w:rsidP="0043646D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 программы</w:t>
            </w:r>
          </w:p>
        </w:tc>
        <w:tc>
          <w:tcPr>
            <w:tcW w:w="373" w:type="dxa"/>
            <w:shd w:val="clear" w:color="auto" w:fill="auto"/>
          </w:tcPr>
          <w:p w:rsidR="00A77F27" w:rsidRPr="007F7E0F" w:rsidRDefault="00A77F27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77F27" w:rsidRPr="007F7E0F" w:rsidRDefault="00A77F27">
            <w:pPr>
              <w:pStyle w:val="ConsPlusNormal"/>
              <w:widowControl/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F27" w:rsidRPr="007F7E0F" w:rsidRDefault="00A77F27">
            <w:pPr>
              <w:pStyle w:val="ConsPlusNormal"/>
              <w:widowControl/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F27" w:rsidRPr="007F7E0F" w:rsidRDefault="00A77F27">
            <w:pPr>
              <w:pStyle w:val="ConsPlusNormal"/>
              <w:widowControl/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77F27" w:rsidRPr="007F7E0F" w:rsidRDefault="00A77F27">
            <w:pPr>
              <w:pStyle w:val="ConsPlusNormal"/>
              <w:widowControl/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F27" w:rsidRPr="007F7E0F" w:rsidRDefault="00A77F27">
            <w:pPr>
              <w:rPr>
                <w:sz w:val="24"/>
                <w:szCs w:val="24"/>
              </w:rPr>
            </w:pPr>
          </w:p>
          <w:p w:rsidR="00A77F27" w:rsidRPr="007F7E0F" w:rsidRDefault="00A77F27">
            <w:pPr>
              <w:rPr>
                <w:sz w:val="24"/>
                <w:szCs w:val="24"/>
              </w:rPr>
            </w:pPr>
          </w:p>
          <w:p w:rsidR="00A77F27" w:rsidRPr="007F7E0F" w:rsidRDefault="00A77F27">
            <w:pPr>
              <w:overflowPunct w:val="0"/>
              <w:autoSpaceDE w:val="0"/>
              <w:rPr>
                <w:sz w:val="24"/>
                <w:szCs w:val="24"/>
              </w:rPr>
            </w:pPr>
          </w:p>
        </w:tc>
        <w:tc>
          <w:tcPr>
            <w:tcW w:w="6653" w:type="dxa"/>
            <w:shd w:val="clear" w:color="auto" w:fill="auto"/>
          </w:tcPr>
          <w:p w:rsidR="00A77F27" w:rsidRPr="007F7E0F" w:rsidRDefault="00A77F27">
            <w:pPr>
              <w:snapToGrid w:val="0"/>
              <w:jc w:val="both"/>
              <w:rPr>
                <w:sz w:val="24"/>
                <w:szCs w:val="24"/>
              </w:rPr>
            </w:pPr>
            <w:r w:rsidRPr="007F7E0F">
              <w:rPr>
                <w:sz w:val="24"/>
                <w:szCs w:val="24"/>
              </w:rPr>
              <w:t xml:space="preserve">поддержание внутрипоселковых автомобильных дорог, искусственных сооружений на них на уровне, соответствующем категории дороги; </w:t>
            </w:r>
          </w:p>
          <w:p w:rsidR="00A77F27" w:rsidRPr="007F7E0F" w:rsidRDefault="00433749" w:rsidP="0043374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снижение доли протяженности дорог общего пользования местного значения, не отвечающих нормативным требованиям в общей протяженности автомобильных дорог общего пользования местного значения.</w:t>
            </w:r>
          </w:p>
        </w:tc>
      </w:tr>
      <w:tr w:rsidR="00A77F27" w:rsidRPr="007F7E0F" w:rsidTr="0043646D">
        <w:tc>
          <w:tcPr>
            <w:tcW w:w="2802" w:type="dxa"/>
            <w:shd w:val="clear" w:color="auto" w:fill="auto"/>
          </w:tcPr>
          <w:p w:rsidR="00A77F27" w:rsidRPr="007F7E0F" w:rsidRDefault="00A77F27" w:rsidP="0043646D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shd w:val="clear" w:color="auto" w:fill="auto"/>
          </w:tcPr>
          <w:p w:rsidR="008E7C1D" w:rsidRPr="007F7E0F" w:rsidRDefault="008E7C1D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3" w:type="dxa"/>
            <w:shd w:val="clear" w:color="auto" w:fill="auto"/>
          </w:tcPr>
          <w:p w:rsidR="00A77F27" w:rsidRPr="007F7E0F" w:rsidRDefault="00A77F27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A77F27" w:rsidRPr="007F7E0F" w:rsidTr="0043646D">
        <w:tc>
          <w:tcPr>
            <w:tcW w:w="2802" w:type="dxa"/>
            <w:shd w:val="clear" w:color="auto" w:fill="auto"/>
          </w:tcPr>
          <w:p w:rsidR="00A77F27" w:rsidRPr="007F7E0F" w:rsidRDefault="00A77F27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муниципальной программы </w:t>
            </w:r>
          </w:p>
          <w:p w:rsidR="00A77F27" w:rsidRPr="007F7E0F" w:rsidRDefault="00A77F27">
            <w:pPr>
              <w:pStyle w:val="ConsPlusNormal"/>
              <w:widowControl/>
              <w:overflowPunct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dxa"/>
            <w:shd w:val="clear" w:color="auto" w:fill="auto"/>
          </w:tcPr>
          <w:p w:rsidR="00A77F27" w:rsidRPr="007F7E0F" w:rsidRDefault="00A77F27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53" w:type="dxa"/>
            <w:shd w:val="clear" w:color="auto" w:fill="auto"/>
          </w:tcPr>
          <w:p w:rsidR="00A77F27" w:rsidRPr="007F7E0F" w:rsidRDefault="00A77F27" w:rsidP="00C930C8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Этапы не предусмотрены.</w:t>
            </w:r>
          </w:p>
          <w:p w:rsidR="00A77F27" w:rsidRPr="007F7E0F" w:rsidRDefault="00A77F27" w:rsidP="00C930C8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Срок реализации 2016 – 2018 годы</w:t>
            </w:r>
          </w:p>
        </w:tc>
      </w:tr>
      <w:tr w:rsidR="00A77F27" w:rsidRPr="007F7E0F" w:rsidTr="0043646D">
        <w:tc>
          <w:tcPr>
            <w:tcW w:w="2802" w:type="dxa"/>
            <w:shd w:val="clear" w:color="auto" w:fill="auto"/>
          </w:tcPr>
          <w:p w:rsidR="00A77F27" w:rsidRPr="007F7E0F" w:rsidRDefault="00A77F27" w:rsidP="0043646D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373" w:type="dxa"/>
            <w:shd w:val="clear" w:color="auto" w:fill="auto"/>
          </w:tcPr>
          <w:p w:rsidR="00A77F27" w:rsidRPr="007F7E0F" w:rsidRDefault="00A77F27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53" w:type="dxa"/>
            <w:shd w:val="clear" w:color="auto" w:fill="auto"/>
          </w:tcPr>
          <w:p w:rsidR="00A77F27" w:rsidRPr="007F7E0F" w:rsidRDefault="00A77F27" w:rsidP="00392B0C">
            <w:pPr>
              <w:pStyle w:val="ConsPlusNonformat"/>
              <w:widowControl/>
              <w:overflowPunct w:val="0"/>
              <w:snapToGrid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 составляет –  </w:t>
            </w:r>
            <w:r w:rsidR="007F7E0F" w:rsidRPr="007F7E0F">
              <w:rPr>
                <w:rFonts w:ascii="Times New Roman" w:hAnsi="Times New Roman" w:cs="Times New Roman"/>
                <w:sz w:val="24"/>
                <w:szCs w:val="24"/>
              </w:rPr>
              <w:t>594</w:t>
            </w:r>
            <w:r w:rsidR="00392B0C" w:rsidRPr="007F7E0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</w:t>
            </w:r>
            <w:r w:rsidR="00392B0C"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                       </w:t>
            </w:r>
          </w:p>
          <w:p w:rsidR="00A77F27" w:rsidRPr="007F7E0F" w:rsidRDefault="00A77F27">
            <w:pPr>
              <w:pStyle w:val="ConsPlusNonformat"/>
              <w:widowControl/>
              <w:overflowPunct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местного бюджета сельского поселения </w:t>
            </w:r>
            <w:r w:rsidR="007F7E0F" w:rsidRPr="007F7E0F">
              <w:rPr>
                <w:rFonts w:ascii="Times New Roman" w:hAnsi="Times New Roman" w:cs="Times New Roman"/>
                <w:sz w:val="24"/>
                <w:szCs w:val="24"/>
              </w:rPr>
              <w:t>"село Средние Пахачи"</w:t>
            </w: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r w:rsidR="007F7E0F" w:rsidRPr="007F7E0F">
              <w:rPr>
                <w:rFonts w:ascii="Times New Roman" w:hAnsi="Times New Roman" w:cs="Times New Roman"/>
                <w:sz w:val="24"/>
                <w:szCs w:val="24"/>
              </w:rPr>
              <w:t>594</w:t>
            </w:r>
            <w:r w:rsidR="00392B0C"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                           </w:t>
            </w:r>
          </w:p>
          <w:p w:rsidR="00A77F27" w:rsidRPr="007F7E0F" w:rsidRDefault="00A77F27">
            <w:pPr>
              <w:pStyle w:val="ConsPlusNonformat"/>
              <w:widowControl/>
              <w:overflowPunct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по годам:</w:t>
            </w:r>
          </w:p>
          <w:p w:rsidR="00A77F27" w:rsidRPr="007F7E0F" w:rsidRDefault="00A77F27">
            <w:pPr>
              <w:pStyle w:val="ConsPlusNonformat"/>
              <w:widowControl/>
              <w:overflowPunct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2016 год –  </w:t>
            </w:r>
            <w:r w:rsidR="007F7E0F" w:rsidRPr="007F7E0F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  <w:r w:rsidR="00392B0C"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77F27" w:rsidRPr="007F7E0F" w:rsidRDefault="00A77F2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="00392B0C"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 год –  </w:t>
            </w:r>
            <w:r w:rsidR="007F7E0F" w:rsidRPr="007F7E0F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  <w:r w:rsidR="00392B0C"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,00  </w:t>
            </w: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A77F27" w:rsidRPr="007F7E0F" w:rsidRDefault="00A77F27" w:rsidP="0043646D">
            <w:pPr>
              <w:pStyle w:val="ConsPlusNonformat"/>
              <w:widowControl/>
              <w:overflowPunct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392B0C"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 год –  </w:t>
            </w:r>
            <w:r w:rsidR="007F7E0F" w:rsidRPr="007F7E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92B0C"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,00  </w:t>
            </w: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тыс. рублей.</w:t>
            </w:r>
          </w:p>
          <w:p w:rsidR="00A77F27" w:rsidRPr="007F7E0F" w:rsidRDefault="00A77F27" w:rsidP="0043646D">
            <w:pPr>
              <w:pStyle w:val="ConsPlusNonformat"/>
              <w:widowControl/>
              <w:overflowPunct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F27" w:rsidRPr="007F7E0F" w:rsidTr="007F7E0F">
        <w:trPr>
          <w:trHeight w:val="80"/>
        </w:trPr>
        <w:tc>
          <w:tcPr>
            <w:tcW w:w="2802" w:type="dxa"/>
            <w:shd w:val="clear" w:color="auto" w:fill="auto"/>
          </w:tcPr>
          <w:p w:rsidR="00A77F27" w:rsidRPr="007F7E0F" w:rsidRDefault="00A77F27" w:rsidP="00BF723C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373" w:type="dxa"/>
            <w:shd w:val="clear" w:color="auto" w:fill="auto"/>
          </w:tcPr>
          <w:p w:rsidR="00A77F27" w:rsidRPr="007F7E0F" w:rsidRDefault="00A77F27">
            <w:pPr>
              <w:pStyle w:val="ConsPlusNormal"/>
              <w:widowControl/>
              <w:overflowPunct w:val="0"/>
              <w:snapToGrid w:val="0"/>
              <w:ind w:firstLine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53" w:type="dxa"/>
            <w:shd w:val="clear" w:color="auto" w:fill="auto"/>
          </w:tcPr>
          <w:p w:rsidR="00A77F27" w:rsidRPr="007F7E0F" w:rsidRDefault="00A77F27" w:rsidP="00322E97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1) Увеличение протяженности капитально отремонтированных дорог общего пользования в целях безопасности дорожного движения;</w:t>
            </w:r>
          </w:p>
          <w:p w:rsidR="00A77F27" w:rsidRPr="007F7E0F" w:rsidRDefault="00A77F27" w:rsidP="00322E9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2) Соответствие технических характеристик проезжей части отремонтированных дорог нормативным требованиям;</w:t>
            </w:r>
          </w:p>
          <w:p w:rsidR="00A77F27" w:rsidRPr="007F7E0F" w:rsidRDefault="00A77F27" w:rsidP="00322E97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3) Снижение уровня аварийности в вечернее и ночное время.</w:t>
            </w:r>
          </w:p>
          <w:p w:rsidR="00A77F27" w:rsidRPr="007F7E0F" w:rsidRDefault="00A77F27">
            <w:pPr>
              <w:pStyle w:val="ConsPlusNonformat"/>
              <w:widowControl/>
              <w:overflowPunct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2680" w:rsidRPr="007F7E0F" w:rsidRDefault="00262680" w:rsidP="007F7E0F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00E2B" w:rsidRPr="007F7E0F" w:rsidRDefault="00AE721D" w:rsidP="007F7E0F">
      <w:pPr>
        <w:autoSpaceDE w:val="0"/>
        <w:spacing w:line="276" w:lineRule="auto"/>
        <w:jc w:val="center"/>
        <w:rPr>
          <w:sz w:val="24"/>
          <w:szCs w:val="24"/>
        </w:rPr>
      </w:pPr>
      <w:r w:rsidRPr="007F7E0F">
        <w:rPr>
          <w:b/>
          <w:sz w:val="24"/>
          <w:szCs w:val="24"/>
        </w:rPr>
        <w:t xml:space="preserve">Раздел 1. </w:t>
      </w:r>
      <w:r w:rsidR="00A00E2B" w:rsidRPr="007F7E0F">
        <w:rPr>
          <w:b/>
          <w:sz w:val="24"/>
          <w:szCs w:val="24"/>
        </w:rPr>
        <w:t xml:space="preserve">Характеристика текущего состояния, </w:t>
      </w:r>
      <w:r w:rsidR="007F7E0F" w:rsidRPr="007F7E0F">
        <w:rPr>
          <w:b/>
          <w:sz w:val="24"/>
          <w:szCs w:val="24"/>
          <w:lang w:eastAsia="ru-RU"/>
        </w:rPr>
        <w:t xml:space="preserve">основные проблемы, </w:t>
      </w:r>
      <w:r w:rsidR="00A00E2B" w:rsidRPr="007F7E0F">
        <w:rPr>
          <w:b/>
          <w:sz w:val="24"/>
          <w:szCs w:val="24"/>
          <w:lang w:eastAsia="ru-RU"/>
        </w:rPr>
        <w:t>показатели и анализ социальных, финансово-экономических и прочих рисков реализации муниципальной программы</w:t>
      </w:r>
    </w:p>
    <w:p w:rsidR="00AE721D" w:rsidRPr="007F7E0F" w:rsidRDefault="00AE721D" w:rsidP="007F7E0F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059A" w:rsidRPr="007F7E0F" w:rsidRDefault="00A00E2B" w:rsidP="007F7E0F">
      <w:pPr>
        <w:spacing w:line="276" w:lineRule="auto"/>
        <w:ind w:firstLine="567"/>
        <w:jc w:val="both"/>
        <w:rPr>
          <w:sz w:val="24"/>
          <w:szCs w:val="24"/>
        </w:rPr>
      </w:pPr>
      <w:r w:rsidRPr="007F7E0F">
        <w:rPr>
          <w:sz w:val="24"/>
          <w:szCs w:val="24"/>
        </w:rPr>
        <w:t xml:space="preserve">В настоящее время протяженность </w:t>
      </w:r>
      <w:r w:rsidR="007F7E0F" w:rsidRPr="007F7E0F">
        <w:rPr>
          <w:sz w:val="24"/>
          <w:szCs w:val="24"/>
        </w:rPr>
        <w:t>дорог общего пользования местного значения</w:t>
      </w:r>
      <w:r w:rsidR="00A54852">
        <w:rPr>
          <w:sz w:val="24"/>
          <w:szCs w:val="24"/>
        </w:rPr>
        <w:t xml:space="preserve"> (далее - Дороги)</w:t>
      </w:r>
      <w:r w:rsidR="007F7E0F">
        <w:rPr>
          <w:sz w:val="24"/>
          <w:szCs w:val="24"/>
        </w:rPr>
        <w:t xml:space="preserve"> </w:t>
      </w:r>
      <w:r w:rsidRPr="007F7E0F">
        <w:rPr>
          <w:sz w:val="24"/>
          <w:szCs w:val="24"/>
        </w:rPr>
        <w:t xml:space="preserve">составляет </w:t>
      </w:r>
      <w:r w:rsidR="007F7E0F">
        <w:rPr>
          <w:sz w:val="24"/>
          <w:szCs w:val="24"/>
        </w:rPr>
        <w:t>2,072</w:t>
      </w:r>
      <w:r w:rsidRPr="007F7E0F">
        <w:rPr>
          <w:sz w:val="24"/>
          <w:szCs w:val="24"/>
        </w:rPr>
        <w:t xml:space="preserve"> км</w:t>
      </w:r>
      <w:r w:rsidR="007F7E0F">
        <w:rPr>
          <w:sz w:val="24"/>
          <w:szCs w:val="24"/>
        </w:rPr>
        <w:t>.</w:t>
      </w:r>
      <w:r w:rsidR="0040059A" w:rsidRPr="007F7E0F">
        <w:rPr>
          <w:sz w:val="24"/>
          <w:szCs w:val="24"/>
        </w:rPr>
        <w:t xml:space="preserve"> </w:t>
      </w:r>
      <w:r w:rsidR="007F7E0F">
        <w:rPr>
          <w:sz w:val="24"/>
          <w:szCs w:val="24"/>
        </w:rPr>
        <w:t xml:space="preserve">Дороги на всем протяжении </w:t>
      </w:r>
      <w:r w:rsidR="007F7E0F" w:rsidRPr="007F7E0F">
        <w:rPr>
          <w:sz w:val="24"/>
          <w:szCs w:val="24"/>
        </w:rPr>
        <w:t>с грунтовым покрытием</w:t>
      </w:r>
      <w:r w:rsidR="0040059A" w:rsidRPr="007F7E0F">
        <w:rPr>
          <w:sz w:val="24"/>
          <w:szCs w:val="24"/>
        </w:rPr>
        <w:t>, не соответствую</w:t>
      </w:r>
      <w:r w:rsidR="007F7E0F">
        <w:rPr>
          <w:sz w:val="24"/>
          <w:szCs w:val="24"/>
        </w:rPr>
        <w:t>т нормативным требованиям</w:t>
      </w:r>
      <w:r w:rsidR="0040059A" w:rsidRPr="007F7E0F">
        <w:rPr>
          <w:sz w:val="24"/>
          <w:szCs w:val="24"/>
        </w:rPr>
        <w:t>.</w:t>
      </w:r>
    </w:p>
    <w:p w:rsidR="00A00E2B" w:rsidRPr="007F7E0F" w:rsidRDefault="00A54852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Дороги </w:t>
      </w:r>
      <w:r w:rsidR="00A00E2B" w:rsidRPr="007F7E0F">
        <w:rPr>
          <w:rFonts w:ascii="Times New Roman" w:hAnsi="Times New Roman" w:cs="Times New Roman"/>
          <w:sz w:val="24"/>
          <w:szCs w:val="24"/>
        </w:rPr>
        <w:t>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 w:rsidR="00A00E2B" w:rsidRPr="007F7E0F" w:rsidRDefault="00A00E2B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7E0F">
        <w:rPr>
          <w:rFonts w:ascii="Times New Roman" w:hAnsi="Times New Roman" w:cs="Times New Roman"/>
          <w:sz w:val="24"/>
          <w:szCs w:val="24"/>
        </w:rPr>
        <w:t xml:space="preserve">содержание </w:t>
      </w:r>
      <w:r w:rsidR="00A54852">
        <w:rPr>
          <w:rFonts w:ascii="Times New Roman" w:hAnsi="Times New Roman" w:cs="Times New Roman"/>
          <w:sz w:val="24"/>
          <w:szCs w:val="24"/>
        </w:rPr>
        <w:t>д</w:t>
      </w:r>
      <w:r w:rsidRPr="007F7E0F">
        <w:rPr>
          <w:rFonts w:ascii="Times New Roman" w:hAnsi="Times New Roman" w:cs="Times New Roman"/>
          <w:sz w:val="24"/>
          <w:szCs w:val="24"/>
        </w:rPr>
        <w:t>ороги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движения;</w:t>
      </w:r>
    </w:p>
    <w:p w:rsidR="00A00E2B" w:rsidRPr="007F7E0F" w:rsidRDefault="00A00E2B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7E0F">
        <w:rPr>
          <w:rFonts w:ascii="Times New Roman" w:hAnsi="Times New Roman" w:cs="Times New Roman"/>
          <w:sz w:val="24"/>
          <w:szCs w:val="24"/>
        </w:rPr>
        <w:t>ремонт дороги - комплекс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A00E2B" w:rsidRPr="007F7E0F" w:rsidRDefault="00A00E2B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7E0F">
        <w:rPr>
          <w:rFonts w:ascii="Times New Roman" w:hAnsi="Times New Roman" w:cs="Times New Roman"/>
          <w:sz w:val="24"/>
          <w:szCs w:val="24"/>
        </w:rPr>
        <w:t xml:space="preserve">капитальный ремонт дороги - комплекс работ по замене и (или) восстановлению конструктивных элементов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</w:t>
      </w:r>
      <w:r w:rsidR="00A54852">
        <w:rPr>
          <w:rFonts w:ascii="Times New Roman" w:hAnsi="Times New Roman" w:cs="Times New Roman"/>
          <w:sz w:val="24"/>
          <w:szCs w:val="24"/>
        </w:rPr>
        <w:t>дороги и</w:t>
      </w:r>
      <w:r w:rsidRPr="007F7E0F">
        <w:rPr>
          <w:rFonts w:ascii="Times New Roman" w:hAnsi="Times New Roman" w:cs="Times New Roman"/>
          <w:sz w:val="24"/>
          <w:szCs w:val="24"/>
        </w:rPr>
        <w:t xml:space="preserve"> при выполнении которых затрагиваются конструктивные и иные характеристики надежности и безопасности автомобильной дороги, не изменяются границы полосы отвода автомобильной дороги;</w:t>
      </w:r>
    </w:p>
    <w:p w:rsidR="00A00E2B" w:rsidRPr="007F7E0F" w:rsidRDefault="00A00E2B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7E0F">
        <w:rPr>
          <w:rFonts w:ascii="Times New Roman" w:hAnsi="Times New Roman" w:cs="Times New Roman"/>
          <w:sz w:val="24"/>
          <w:szCs w:val="24"/>
        </w:rPr>
        <w:t>реконструкция дороги - комплекс работ, при выполнении которых осуществляются изменения параметров автомобильной дороги, ее участков, ведущие к изменению класса и (или) категории автомобильной дороги либо влекущие за собой изменение границы полосы отвода автомобильной дороги.</w:t>
      </w:r>
    </w:p>
    <w:p w:rsidR="00A00E2B" w:rsidRPr="007F7E0F" w:rsidRDefault="00A00E2B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7E0F">
        <w:rPr>
          <w:rFonts w:ascii="Times New Roman" w:hAnsi="Times New Roman" w:cs="Times New Roman"/>
          <w:sz w:val="24"/>
          <w:szCs w:val="24"/>
        </w:rPr>
        <w:t>Состояние сети дорог определяется своевременностью, полнотой и качеством выполнения работ по содержанию, ремонту, капитальному ремонту и реконструкции дорог и зависит напрямую от объемов финансирования и стратегии распределения финансовых ресурсов в условиях их ограниченных объемов.</w:t>
      </w:r>
    </w:p>
    <w:p w:rsidR="00A00E2B" w:rsidRPr="007F7E0F" w:rsidRDefault="00A00E2B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7E0F">
        <w:rPr>
          <w:rFonts w:ascii="Times New Roman" w:hAnsi="Times New Roman" w:cs="Times New Roman"/>
          <w:sz w:val="24"/>
          <w:szCs w:val="24"/>
        </w:rPr>
        <w:t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средств, приводит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транспортно-эксплуатационным состоянием, на которых необходимо проведение реконструкции.</w:t>
      </w:r>
    </w:p>
    <w:p w:rsidR="0040059A" w:rsidRPr="007F7E0F" w:rsidRDefault="00A00E2B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7E0F">
        <w:rPr>
          <w:rFonts w:ascii="Times New Roman" w:hAnsi="Times New Roman" w:cs="Times New Roman"/>
          <w:sz w:val="24"/>
          <w:szCs w:val="24"/>
        </w:rPr>
        <w:t xml:space="preserve">Для улучшения показателей по сельскому поселению </w:t>
      </w:r>
      <w:r w:rsidR="00A54852">
        <w:rPr>
          <w:rFonts w:ascii="Times New Roman" w:hAnsi="Times New Roman" w:cs="Times New Roman"/>
          <w:sz w:val="24"/>
          <w:szCs w:val="24"/>
        </w:rPr>
        <w:t>"село Средние Пахачи"</w:t>
      </w:r>
      <w:r w:rsidRPr="007F7E0F">
        <w:rPr>
          <w:rFonts w:ascii="Times New Roman" w:hAnsi="Times New Roman" w:cs="Times New Roman"/>
          <w:sz w:val="24"/>
          <w:szCs w:val="24"/>
        </w:rPr>
        <w:t xml:space="preserve"> необходимо увеличение средств, выделяемых на приведение в нормативное состояние автомобильных дорог. </w:t>
      </w:r>
    </w:p>
    <w:p w:rsidR="00A00E2B" w:rsidRPr="007F7E0F" w:rsidRDefault="00A00E2B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7E0F">
        <w:rPr>
          <w:rFonts w:ascii="Times New Roman" w:hAnsi="Times New Roman" w:cs="Times New Roman"/>
          <w:sz w:val="24"/>
          <w:szCs w:val="24"/>
        </w:rPr>
        <w:t xml:space="preserve">Применение программно-целевого метода в развитии внутрипоселковых автомобильных дорог в </w:t>
      </w:r>
      <w:r w:rsidR="00A54852">
        <w:rPr>
          <w:rFonts w:ascii="Times New Roman" w:hAnsi="Times New Roman" w:cs="Times New Roman"/>
          <w:sz w:val="24"/>
          <w:szCs w:val="24"/>
        </w:rPr>
        <w:t xml:space="preserve">поселении </w:t>
      </w:r>
      <w:r w:rsidRPr="007F7E0F">
        <w:rPr>
          <w:rFonts w:ascii="Times New Roman" w:hAnsi="Times New Roman" w:cs="Times New Roman"/>
          <w:sz w:val="24"/>
          <w:szCs w:val="24"/>
        </w:rPr>
        <w:t xml:space="preserve">позволит системно направлять средства на решение </w:t>
      </w:r>
      <w:r w:rsidRPr="007F7E0F">
        <w:rPr>
          <w:rFonts w:ascii="Times New Roman" w:hAnsi="Times New Roman" w:cs="Times New Roman"/>
          <w:sz w:val="24"/>
          <w:szCs w:val="24"/>
        </w:rPr>
        <w:lastRenderedPageBreak/>
        <w:t>неотложных проблем дорожной отрасли в условиях ограниченных финансовых ресурсов и координировать усилия бюджетов всех уровней.</w:t>
      </w:r>
    </w:p>
    <w:p w:rsidR="00A00E2B" w:rsidRPr="007F7E0F" w:rsidRDefault="00A00E2B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7E0F">
        <w:rPr>
          <w:rFonts w:ascii="Times New Roman" w:hAnsi="Times New Roman" w:cs="Times New Roman"/>
          <w:sz w:val="24"/>
          <w:szCs w:val="24"/>
        </w:rPr>
        <w:t>Реализация комплекса программных мероприятий сопряжена со следующими рисками:</w:t>
      </w:r>
    </w:p>
    <w:p w:rsidR="00A00E2B" w:rsidRPr="007F7E0F" w:rsidRDefault="00A54852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0E2B" w:rsidRPr="007F7E0F">
        <w:rPr>
          <w:rFonts w:ascii="Times New Roman" w:hAnsi="Times New Roman" w:cs="Times New Roman"/>
          <w:sz w:val="24"/>
          <w:szCs w:val="24"/>
        </w:rPr>
        <w:t>риск ухудшения социально-экономической ситуации в регионе, что выразится в снижении темпов роста экономики и уровня инвестиционной активности, возникновении бюджетного дефицита, сокращении объемов финансирования дорожной отрасли;</w:t>
      </w:r>
    </w:p>
    <w:p w:rsidR="00A00E2B" w:rsidRPr="007F7E0F" w:rsidRDefault="00A54852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0E2B" w:rsidRPr="007F7E0F">
        <w:rPr>
          <w:rFonts w:ascii="Times New Roman" w:hAnsi="Times New Roman" w:cs="Times New Roman"/>
          <w:sz w:val="24"/>
          <w:szCs w:val="24"/>
        </w:rPr>
        <w:t>риск превышения фактического уровня инфляции по сравнению с прогнозируемым, ускоренный рост цен на строительные материалы, машины, специализированное оборудование, что может привести к увеличению стоимости дорожных работ, снижению объемов строительства, реконструкции, капитального ремонта, ремонта и содержания внутрипоселковых автомобильных дорог;</w:t>
      </w:r>
    </w:p>
    <w:p w:rsidR="00A00E2B" w:rsidRPr="007F7E0F" w:rsidRDefault="00A54852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00E2B" w:rsidRPr="007F7E0F">
        <w:rPr>
          <w:rFonts w:ascii="Times New Roman" w:hAnsi="Times New Roman" w:cs="Times New Roman"/>
          <w:sz w:val="24"/>
          <w:szCs w:val="24"/>
        </w:rPr>
        <w:t>риск задержки завершения перехода на финансирование работ по содержанию, ремонту и капитальному ремонту автомобильных дорог в соответствии с нормативами денежных затрат, что не позволит в период реализации Программы существенно сократить накопленное отставание в выполнении ремонтных работ автомобильных дорог поселения и достичь запланированных в Программе величин показателей.</w:t>
      </w:r>
    </w:p>
    <w:p w:rsidR="00E93757" w:rsidRPr="007F7E0F" w:rsidRDefault="00E93757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7E0F">
        <w:rPr>
          <w:rFonts w:ascii="Times New Roman" w:hAnsi="Times New Roman" w:cs="Times New Roman"/>
          <w:sz w:val="24"/>
          <w:szCs w:val="24"/>
        </w:rPr>
        <w:t>Реализация мероприятий Программы способствует повышению скорости, удобства и безопасности движения на внутрипоселковых автомобильных дорогах поселения. Повышение транспортной доступности за счет развития сети автомобильных дорог в поселении будет способствовать улучшению качества жизни населения и росту производительности труда в отраслях экономики поселения.</w:t>
      </w:r>
    </w:p>
    <w:p w:rsidR="00392B0C" w:rsidRPr="007F7E0F" w:rsidRDefault="00392B0C" w:rsidP="007F7E0F">
      <w:pPr>
        <w:spacing w:line="276" w:lineRule="auto"/>
        <w:jc w:val="center"/>
        <w:rPr>
          <w:b/>
          <w:sz w:val="24"/>
          <w:szCs w:val="24"/>
        </w:rPr>
      </w:pPr>
    </w:p>
    <w:p w:rsidR="00E93757" w:rsidRPr="007F7E0F" w:rsidRDefault="00E93757" w:rsidP="007F7E0F">
      <w:pPr>
        <w:spacing w:line="276" w:lineRule="auto"/>
        <w:jc w:val="center"/>
        <w:rPr>
          <w:b/>
          <w:sz w:val="24"/>
          <w:szCs w:val="24"/>
        </w:rPr>
      </w:pPr>
      <w:r w:rsidRPr="007F7E0F">
        <w:rPr>
          <w:b/>
          <w:sz w:val="24"/>
          <w:szCs w:val="24"/>
        </w:rPr>
        <w:t>2. Цель и задачи Программы</w:t>
      </w:r>
    </w:p>
    <w:p w:rsidR="00E93757" w:rsidRPr="007F7E0F" w:rsidRDefault="00E93757" w:rsidP="007F7E0F">
      <w:pPr>
        <w:spacing w:after="120" w:line="276" w:lineRule="auto"/>
        <w:ind w:firstLine="709"/>
        <w:jc w:val="both"/>
        <w:rPr>
          <w:sz w:val="24"/>
          <w:szCs w:val="24"/>
        </w:rPr>
      </w:pPr>
    </w:p>
    <w:p w:rsidR="00AE721D" w:rsidRPr="007F7E0F" w:rsidRDefault="00AE721D" w:rsidP="007F7E0F">
      <w:pPr>
        <w:spacing w:after="120" w:line="276" w:lineRule="auto"/>
        <w:ind w:firstLine="709"/>
        <w:jc w:val="both"/>
        <w:rPr>
          <w:sz w:val="24"/>
          <w:szCs w:val="24"/>
        </w:rPr>
      </w:pPr>
      <w:r w:rsidRPr="007F7E0F">
        <w:rPr>
          <w:sz w:val="24"/>
          <w:szCs w:val="24"/>
        </w:rPr>
        <w:t>Основной целью Программы является развитие современной и эффективной автомобильно-дорожной инфраструктуры.</w:t>
      </w:r>
    </w:p>
    <w:p w:rsidR="00AE721D" w:rsidRPr="007F7E0F" w:rsidRDefault="00AE721D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7E0F">
        <w:rPr>
          <w:rFonts w:ascii="Times New Roman" w:hAnsi="Times New Roman" w:cs="Times New Roman"/>
          <w:sz w:val="24"/>
          <w:szCs w:val="24"/>
        </w:rPr>
        <w:t>Для достижения основной цели Программы необходимо решить следующие задачи:</w:t>
      </w:r>
    </w:p>
    <w:p w:rsidR="00AE721D" w:rsidRDefault="00A54852" w:rsidP="007F7E0F">
      <w:pPr>
        <w:pStyle w:val="ConsPlu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E721D" w:rsidRPr="007F7E0F">
        <w:rPr>
          <w:rFonts w:ascii="Times New Roman" w:hAnsi="Times New Roman" w:cs="Times New Roman"/>
          <w:sz w:val="24"/>
          <w:szCs w:val="24"/>
        </w:rPr>
        <w:t>поддержание внутрипоселковых автомобильных дорог и искусственных сооружений на них на уровне, соответствующем категории дороги;</w:t>
      </w:r>
    </w:p>
    <w:p w:rsidR="00A54852" w:rsidRPr="007F7E0F" w:rsidRDefault="00A54852" w:rsidP="007F7E0F">
      <w:pPr>
        <w:pStyle w:val="ConsPlu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F7E0F">
        <w:rPr>
          <w:rFonts w:ascii="Times New Roman" w:hAnsi="Times New Roman" w:cs="Times New Roman"/>
          <w:sz w:val="24"/>
          <w:szCs w:val="24"/>
        </w:rPr>
        <w:t>снижение доли протяженности дорог общего пользования местного значения, не отвечающих нормативным требованиям в общей протяженности автомобильных дорог общего пользования местного значения.</w:t>
      </w:r>
    </w:p>
    <w:p w:rsidR="00E93757" w:rsidRPr="007F7E0F" w:rsidRDefault="00E93757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3757" w:rsidRPr="007F7E0F" w:rsidRDefault="00015D1D" w:rsidP="007F7E0F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="00E93757" w:rsidRPr="007F7E0F">
        <w:rPr>
          <w:b/>
          <w:sz w:val="24"/>
          <w:szCs w:val="24"/>
        </w:rPr>
        <w:t xml:space="preserve">Планируемые конечные результаты реализации </w:t>
      </w:r>
    </w:p>
    <w:p w:rsidR="00E93757" w:rsidRPr="007F7E0F" w:rsidRDefault="00E93757" w:rsidP="007F7E0F">
      <w:pPr>
        <w:spacing w:line="276" w:lineRule="auto"/>
        <w:ind w:firstLine="708"/>
        <w:jc w:val="center"/>
        <w:rPr>
          <w:b/>
          <w:sz w:val="24"/>
          <w:szCs w:val="24"/>
        </w:rPr>
      </w:pPr>
      <w:r w:rsidRPr="007F7E0F">
        <w:rPr>
          <w:b/>
          <w:sz w:val="24"/>
          <w:szCs w:val="24"/>
        </w:rPr>
        <w:t>Программы</w:t>
      </w:r>
    </w:p>
    <w:p w:rsidR="00E93757" w:rsidRPr="007F7E0F" w:rsidRDefault="00E93757" w:rsidP="007F7E0F">
      <w:pPr>
        <w:spacing w:line="276" w:lineRule="auto"/>
        <w:ind w:firstLine="708"/>
        <w:jc w:val="center"/>
        <w:rPr>
          <w:b/>
          <w:sz w:val="24"/>
          <w:szCs w:val="24"/>
        </w:rPr>
      </w:pPr>
    </w:p>
    <w:p w:rsidR="00E93757" w:rsidRPr="007F7E0F" w:rsidRDefault="00E93757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7E0F">
        <w:rPr>
          <w:rFonts w:ascii="Times New Roman" w:hAnsi="Times New Roman" w:cs="Times New Roman"/>
          <w:sz w:val="24"/>
          <w:szCs w:val="24"/>
        </w:rPr>
        <w:t>Реализация мероприятий Программы приведет к достижению следующих результатов:</w:t>
      </w:r>
    </w:p>
    <w:p w:rsidR="00322E97" w:rsidRPr="007F7E0F" w:rsidRDefault="00322E97" w:rsidP="007F7E0F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7E0F">
        <w:rPr>
          <w:rFonts w:ascii="Times New Roman" w:hAnsi="Times New Roman" w:cs="Times New Roman"/>
          <w:color w:val="000000"/>
          <w:sz w:val="24"/>
          <w:szCs w:val="24"/>
        </w:rPr>
        <w:t>- увеличение протяженности капитально отремонтированных дорог общего пользования в целях безопасности дорожного движения;</w:t>
      </w:r>
    </w:p>
    <w:p w:rsidR="00322E97" w:rsidRPr="007F7E0F" w:rsidRDefault="00322E97" w:rsidP="007F7E0F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7E0F">
        <w:rPr>
          <w:rFonts w:ascii="Times New Roman" w:hAnsi="Times New Roman" w:cs="Times New Roman"/>
          <w:color w:val="000000"/>
          <w:sz w:val="24"/>
          <w:szCs w:val="24"/>
        </w:rPr>
        <w:t xml:space="preserve">          - соответствие технических характеристик проезжей части отремонтированных дорог нормативным требованиям;</w:t>
      </w:r>
    </w:p>
    <w:p w:rsidR="00322E97" w:rsidRPr="007F7E0F" w:rsidRDefault="00322E97" w:rsidP="007F7E0F">
      <w:pPr>
        <w:pStyle w:val="ConsPlusNormal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7E0F">
        <w:rPr>
          <w:rFonts w:ascii="Times New Roman" w:hAnsi="Times New Roman" w:cs="Times New Roman"/>
          <w:color w:val="000000"/>
          <w:sz w:val="24"/>
          <w:szCs w:val="24"/>
        </w:rPr>
        <w:t xml:space="preserve"> -  снижение уровня аварийности в вечернее и ночное время.</w:t>
      </w:r>
    </w:p>
    <w:p w:rsidR="00E93757" w:rsidRPr="007F7E0F" w:rsidRDefault="00E93757" w:rsidP="007F7E0F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22E97" w:rsidRPr="007F7E0F" w:rsidRDefault="00015D1D" w:rsidP="00015D1D">
      <w:pPr>
        <w:spacing w:line="276" w:lineRule="auto"/>
        <w:ind w:left="360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4. </w:t>
      </w:r>
      <w:r w:rsidR="00322E97" w:rsidRPr="007F7E0F">
        <w:rPr>
          <w:b/>
          <w:sz w:val="24"/>
          <w:szCs w:val="24"/>
        </w:rPr>
        <w:t xml:space="preserve">Перечень мероприятий Программы </w:t>
      </w:r>
    </w:p>
    <w:p w:rsidR="00322E97" w:rsidRPr="007F7E0F" w:rsidRDefault="00322E97" w:rsidP="007F7E0F">
      <w:pPr>
        <w:spacing w:line="276" w:lineRule="auto"/>
        <w:jc w:val="center"/>
        <w:rPr>
          <w:sz w:val="24"/>
          <w:szCs w:val="24"/>
        </w:rPr>
      </w:pPr>
    </w:p>
    <w:p w:rsidR="00322E97" w:rsidRPr="007F7E0F" w:rsidRDefault="00322E97" w:rsidP="007F7E0F">
      <w:pPr>
        <w:spacing w:after="120" w:line="276" w:lineRule="auto"/>
        <w:ind w:left="720"/>
        <w:jc w:val="both"/>
        <w:rPr>
          <w:b/>
          <w:sz w:val="24"/>
          <w:szCs w:val="24"/>
          <w:lang w:eastAsia="ru-RU"/>
        </w:rPr>
      </w:pPr>
      <w:r w:rsidRPr="007F7E0F">
        <w:rPr>
          <w:sz w:val="24"/>
          <w:szCs w:val="24"/>
        </w:rPr>
        <w:t>Перечень мероприятий представлен в приложении 1 к Программе.</w:t>
      </w:r>
    </w:p>
    <w:p w:rsidR="00322E97" w:rsidRPr="007F7E0F" w:rsidRDefault="00015D1D" w:rsidP="00015D1D">
      <w:pPr>
        <w:autoSpaceDE w:val="0"/>
        <w:spacing w:after="120" w:line="276" w:lineRule="auto"/>
        <w:ind w:left="720"/>
        <w:jc w:val="center"/>
        <w:rPr>
          <w:bCs/>
          <w:sz w:val="24"/>
          <w:szCs w:val="24"/>
        </w:rPr>
      </w:pPr>
      <w:r>
        <w:rPr>
          <w:b/>
          <w:sz w:val="24"/>
          <w:szCs w:val="24"/>
          <w:lang w:eastAsia="ru-RU"/>
        </w:rPr>
        <w:t xml:space="preserve">5. </w:t>
      </w:r>
      <w:r w:rsidR="00322E97" w:rsidRPr="007F7E0F">
        <w:rPr>
          <w:b/>
          <w:sz w:val="24"/>
          <w:szCs w:val="24"/>
          <w:lang w:eastAsia="ru-RU"/>
        </w:rPr>
        <w:t>Сроки и этапы реализации Программы</w:t>
      </w:r>
    </w:p>
    <w:p w:rsidR="00322E97" w:rsidRPr="007F7E0F" w:rsidRDefault="00322E97" w:rsidP="007F7E0F">
      <w:pPr>
        <w:autoSpaceDE w:val="0"/>
        <w:spacing w:line="276" w:lineRule="auto"/>
        <w:ind w:left="720"/>
        <w:rPr>
          <w:bCs/>
          <w:sz w:val="24"/>
          <w:szCs w:val="24"/>
        </w:rPr>
      </w:pPr>
      <w:r w:rsidRPr="007F7E0F">
        <w:rPr>
          <w:bCs/>
          <w:sz w:val="24"/>
          <w:szCs w:val="24"/>
        </w:rPr>
        <w:t>Программа реализуется в один этап: с 2016 по 2018 гг.</w:t>
      </w:r>
    </w:p>
    <w:p w:rsidR="00322E97" w:rsidRPr="007F7E0F" w:rsidRDefault="00322E97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7C1D" w:rsidRPr="007F7E0F" w:rsidRDefault="008E7C1D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45CC8" w:rsidRPr="007F7E0F" w:rsidRDefault="00015D1D" w:rsidP="007F7E0F">
      <w:pPr>
        <w:spacing w:line="276" w:lineRule="auto"/>
        <w:ind w:firstLine="70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545CC8" w:rsidRPr="007F7E0F">
        <w:rPr>
          <w:b/>
          <w:sz w:val="24"/>
          <w:szCs w:val="24"/>
        </w:rPr>
        <w:t>Ресурсное обеспечение Программы</w:t>
      </w:r>
    </w:p>
    <w:p w:rsidR="00545CC8" w:rsidRPr="007F7E0F" w:rsidRDefault="00545CC8" w:rsidP="007F7E0F">
      <w:pPr>
        <w:snapToGrid w:val="0"/>
        <w:spacing w:line="276" w:lineRule="auto"/>
        <w:ind w:firstLine="709"/>
        <w:jc w:val="both"/>
        <w:rPr>
          <w:sz w:val="24"/>
          <w:szCs w:val="24"/>
        </w:rPr>
      </w:pPr>
      <w:r w:rsidRPr="007F7E0F">
        <w:rPr>
          <w:sz w:val="24"/>
          <w:szCs w:val="24"/>
        </w:rPr>
        <w:t xml:space="preserve">Общий объем финансирования Программы за счет средств местного бюджета составляет </w:t>
      </w:r>
      <w:r w:rsidR="00A54852">
        <w:rPr>
          <w:sz w:val="24"/>
          <w:szCs w:val="24"/>
        </w:rPr>
        <w:t>594</w:t>
      </w:r>
      <w:r w:rsidR="00392B0C" w:rsidRPr="007F7E0F">
        <w:rPr>
          <w:sz w:val="24"/>
          <w:szCs w:val="24"/>
        </w:rPr>
        <w:t xml:space="preserve">,00  </w:t>
      </w:r>
      <w:r w:rsidRPr="007F7E0F">
        <w:rPr>
          <w:sz w:val="24"/>
          <w:szCs w:val="24"/>
        </w:rPr>
        <w:t xml:space="preserve">тыс. рублей, в том числе по годам: 2016 г. - </w:t>
      </w:r>
      <w:r w:rsidR="00A54852">
        <w:rPr>
          <w:sz w:val="24"/>
          <w:szCs w:val="24"/>
        </w:rPr>
        <w:t>311</w:t>
      </w:r>
      <w:r w:rsidR="00392B0C" w:rsidRPr="007F7E0F">
        <w:rPr>
          <w:sz w:val="24"/>
          <w:szCs w:val="24"/>
        </w:rPr>
        <w:t xml:space="preserve">,00  </w:t>
      </w:r>
      <w:r w:rsidRPr="007F7E0F">
        <w:rPr>
          <w:sz w:val="24"/>
          <w:szCs w:val="24"/>
        </w:rPr>
        <w:t xml:space="preserve"> тыс.руб., 2017 г. - </w:t>
      </w:r>
      <w:r w:rsidR="00A54852">
        <w:rPr>
          <w:sz w:val="24"/>
          <w:szCs w:val="24"/>
        </w:rPr>
        <w:t>283</w:t>
      </w:r>
      <w:r w:rsidR="00392B0C" w:rsidRPr="007F7E0F">
        <w:rPr>
          <w:sz w:val="24"/>
          <w:szCs w:val="24"/>
        </w:rPr>
        <w:t xml:space="preserve">,00  </w:t>
      </w:r>
      <w:r w:rsidRPr="007F7E0F">
        <w:rPr>
          <w:sz w:val="24"/>
          <w:szCs w:val="24"/>
        </w:rPr>
        <w:t xml:space="preserve"> тыс.руб. и 2018 г. - </w:t>
      </w:r>
      <w:r w:rsidR="00A54852">
        <w:rPr>
          <w:sz w:val="24"/>
          <w:szCs w:val="24"/>
        </w:rPr>
        <w:t>0</w:t>
      </w:r>
      <w:r w:rsidR="00392B0C" w:rsidRPr="007F7E0F">
        <w:rPr>
          <w:sz w:val="24"/>
          <w:szCs w:val="24"/>
        </w:rPr>
        <w:t xml:space="preserve">,00  </w:t>
      </w:r>
      <w:r w:rsidRPr="007F7E0F">
        <w:rPr>
          <w:sz w:val="24"/>
          <w:szCs w:val="24"/>
        </w:rPr>
        <w:t>тыс.руб.</w:t>
      </w:r>
    </w:p>
    <w:p w:rsidR="00545CC8" w:rsidRPr="007F7E0F" w:rsidRDefault="00545CC8" w:rsidP="007F7E0F">
      <w:pPr>
        <w:spacing w:after="120" w:line="276" w:lineRule="auto"/>
        <w:ind w:firstLine="709"/>
        <w:jc w:val="both"/>
        <w:rPr>
          <w:b/>
          <w:sz w:val="24"/>
          <w:szCs w:val="24"/>
        </w:rPr>
      </w:pPr>
      <w:r w:rsidRPr="007F7E0F">
        <w:rPr>
          <w:sz w:val="24"/>
          <w:szCs w:val="24"/>
        </w:rPr>
        <w:t>Финансирование мероприятий, указанных в перечне мероприятий Программы, осуществляется в форме бюджетных ассигнований на оплату муниципальных контрактов на поставку товаров, выполнение работ, оказание услуг для муниципальных нужд.</w:t>
      </w:r>
    </w:p>
    <w:p w:rsidR="00AE721D" w:rsidRPr="007F7E0F" w:rsidRDefault="00AE721D" w:rsidP="007F7E0F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45CC8" w:rsidRPr="007F7E0F" w:rsidRDefault="00015D1D" w:rsidP="007F7E0F">
      <w:pPr>
        <w:spacing w:line="276" w:lineRule="auto"/>
        <w:ind w:firstLine="70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 w:rsidR="00545CC8" w:rsidRPr="007F7E0F">
        <w:rPr>
          <w:b/>
          <w:sz w:val="24"/>
          <w:szCs w:val="24"/>
        </w:rPr>
        <w:t>Комплексная оценка эффективности реализации Программы</w:t>
      </w:r>
    </w:p>
    <w:p w:rsidR="00545CC8" w:rsidRPr="007F7E0F" w:rsidRDefault="00545CC8" w:rsidP="00A54852">
      <w:pPr>
        <w:spacing w:after="120" w:line="276" w:lineRule="auto"/>
        <w:ind w:firstLine="709"/>
        <w:jc w:val="both"/>
        <w:rPr>
          <w:sz w:val="24"/>
          <w:szCs w:val="24"/>
        </w:rPr>
      </w:pPr>
      <w:r w:rsidRPr="007F7E0F">
        <w:rPr>
          <w:sz w:val="24"/>
          <w:szCs w:val="24"/>
        </w:rPr>
        <w:t>Комплексная оценка эффективности реализации Программы осуществляется ежегодно в течение всего срока реализации и по окончании ее реализации и включает в себя оценку степени в</w:t>
      </w:r>
      <w:r w:rsidR="00A54852">
        <w:rPr>
          <w:sz w:val="24"/>
          <w:szCs w:val="24"/>
        </w:rPr>
        <w:t>ыполнения мероприятий Программы.</w:t>
      </w:r>
    </w:p>
    <w:p w:rsidR="00AE721D" w:rsidRPr="007F7E0F" w:rsidRDefault="00AE721D" w:rsidP="007F7E0F">
      <w:pPr>
        <w:spacing w:line="276" w:lineRule="auto"/>
        <w:rPr>
          <w:sz w:val="24"/>
          <w:szCs w:val="24"/>
        </w:rPr>
        <w:sectPr w:rsidR="00AE721D" w:rsidRPr="007F7E0F" w:rsidSect="007F7E0F">
          <w:pgSz w:w="11906" w:h="16838"/>
          <w:pgMar w:top="1134" w:right="851" w:bottom="993" w:left="1701" w:header="720" w:footer="720" w:gutter="0"/>
          <w:cols w:space="720"/>
          <w:docGrid w:linePitch="360"/>
        </w:sectPr>
      </w:pPr>
    </w:p>
    <w:p w:rsidR="00AE721D" w:rsidRPr="007F7E0F" w:rsidRDefault="00AE721D" w:rsidP="007F7E0F">
      <w:pPr>
        <w:pStyle w:val="ConsPlusNormal"/>
        <w:widowControl/>
        <w:spacing w:line="276" w:lineRule="auto"/>
        <w:ind w:left="9639" w:firstLine="0"/>
        <w:rPr>
          <w:rFonts w:ascii="Times New Roman" w:hAnsi="Times New Roman" w:cs="Times New Roman"/>
          <w:b/>
          <w:sz w:val="24"/>
          <w:szCs w:val="24"/>
        </w:rPr>
      </w:pPr>
      <w:r w:rsidRPr="007F7E0F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1</w:t>
      </w:r>
    </w:p>
    <w:p w:rsidR="00AE721D" w:rsidRPr="007F7E0F" w:rsidRDefault="00AE721D" w:rsidP="007F7E0F">
      <w:pPr>
        <w:pStyle w:val="ConsPlusNormal"/>
        <w:widowControl/>
        <w:spacing w:line="276" w:lineRule="auto"/>
        <w:ind w:left="9639" w:firstLine="0"/>
        <w:rPr>
          <w:rFonts w:ascii="Times New Roman" w:hAnsi="Times New Roman" w:cs="Times New Roman"/>
          <w:sz w:val="24"/>
          <w:szCs w:val="24"/>
        </w:rPr>
      </w:pPr>
      <w:r w:rsidRPr="007F7E0F">
        <w:rPr>
          <w:rFonts w:ascii="Times New Roman" w:hAnsi="Times New Roman" w:cs="Times New Roman"/>
          <w:sz w:val="24"/>
          <w:szCs w:val="24"/>
        </w:rPr>
        <w:t xml:space="preserve">к муниципальной программе «Развитие   </w:t>
      </w:r>
      <w:r w:rsidR="00015D1D">
        <w:rPr>
          <w:rFonts w:ascii="Times New Roman" w:hAnsi="Times New Roman" w:cs="Times New Roman"/>
          <w:sz w:val="24"/>
          <w:szCs w:val="24"/>
        </w:rPr>
        <w:t>транспортной системы в муниципальном образовании - сельское поселение "село Средние Пахачи"</w:t>
      </w:r>
      <w:r w:rsidRPr="007F7E0F">
        <w:rPr>
          <w:rFonts w:ascii="Times New Roman" w:hAnsi="Times New Roman" w:cs="Times New Roman"/>
          <w:sz w:val="24"/>
          <w:szCs w:val="24"/>
        </w:rPr>
        <w:t xml:space="preserve"> 201</w:t>
      </w:r>
      <w:r w:rsidR="00BB5F4C" w:rsidRPr="007F7E0F">
        <w:rPr>
          <w:rFonts w:ascii="Times New Roman" w:hAnsi="Times New Roman" w:cs="Times New Roman"/>
          <w:sz w:val="24"/>
          <w:szCs w:val="24"/>
        </w:rPr>
        <w:t>6</w:t>
      </w:r>
      <w:r w:rsidRPr="007F7E0F">
        <w:rPr>
          <w:rFonts w:ascii="Times New Roman" w:hAnsi="Times New Roman" w:cs="Times New Roman"/>
          <w:sz w:val="24"/>
          <w:szCs w:val="24"/>
        </w:rPr>
        <w:t>-201</w:t>
      </w:r>
      <w:r w:rsidR="00BB5F4C" w:rsidRPr="007F7E0F">
        <w:rPr>
          <w:rFonts w:ascii="Times New Roman" w:hAnsi="Times New Roman" w:cs="Times New Roman"/>
          <w:sz w:val="24"/>
          <w:szCs w:val="24"/>
        </w:rPr>
        <w:t>8</w:t>
      </w:r>
      <w:r w:rsidRPr="007F7E0F">
        <w:rPr>
          <w:rFonts w:ascii="Times New Roman" w:hAnsi="Times New Roman" w:cs="Times New Roman"/>
          <w:sz w:val="24"/>
          <w:szCs w:val="24"/>
        </w:rPr>
        <w:t xml:space="preserve"> годы</w:t>
      </w:r>
    </w:p>
    <w:p w:rsidR="00AE721D" w:rsidRPr="007F7E0F" w:rsidRDefault="00AE721D" w:rsidP="007F7E0F">
      <w:pPr>
        <w:pStyle w:val="ConsPlusNormal"/>
        <w:widowControl/>
        <w:spacing w:line="276" w:lineRule="auto"/>
        <w:ind w:left="9639" w:firstLine="0"/>
        <w:rPr>
          <w:rFonts w:ascii="Times New Roman" w:hAnsi="Times New Roman" w:cs="Times New Roman"/>
          <w:sz w:val="24"/>
          <w:szCs w:val="24"/>
        </w:rPr>
      </w:pPr>
    </w:p>
    <w:p w:rsidR="003809A5" w:rsidRDefault="003809A5" w:rsidP="007F7E0F">
      <w:pPr>
        <w:spacing w:line="276" w:lineRule="auto"/>
        <w:jc w:val="center"/>
        <w:rPr>
          <w:b/>
          <w:sz w:val="24"/>
          <w:szCs w:val="24"/>
        </w:rPr>
      </w:pPr>
      <w:r w:rsidRPr="007F7E0F">
        <w:rPr>
          <w:b/>
          <w:sz w:val="24"/>
          <w:szCs w:val="24"/>
        </w:rPr>
        <w:t xml:space="preserve">Перечень мероприятий </w:t>
      </w:r>
    </w:p>
    <w:p w:rsidR="00015D1D" w:rsidRDefault="00015D1D" w:rsidP="007F7E0F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муниципальной программы "Развитие транспортной системы в муниципальном образовании - сельское поселение "село Средние Пахачи" на 2016-2018 годы"</w:t>
      </w:r>
    </w:p>
    <w:p w:rsidR="00015D1D" w:rsidRPr="007F7E0F" w:rsidRDefault="00015D1D" w:rsidP="007F7E0F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ПОДПРОГРАММА "РАЗВИТИЕ ДОРОЖНОГО ХОЗЯЙСТВА"</w:t>
      </w:r>
    </w:p>
    <w:p w:rsidR="003809A5" w:rsidRPr="007F7E0F" w:rsidRDefault="003809A5" w:rsidP="007F7E0F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21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834"/>
        <w:gridCol w:w="2544"/>
        <w:gridCol w:w="1417"/>
        <w:gridCol w:w="1559"/>
        <w:gridCol w:w="1134"/>
        <w:gridCol w:w="1134"/>
        <w:gridCol w:w="1134"/>
        <w:gridCol w:w="1497"/>
      </w:tblGrid>
      <w:tr w:rsidR="00753E4C" w:rsidRPr="007F7E0F" w:rsidTr="00015D1D">
        <w:trPr>
          <w:cantSplit/>
          <w:trHeight w:val="363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3E4C" w:rsidRPr="007F7E0F" w:rsidRDefault="00753E4C" w:rsidP="007F7E0F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№   </w:t>
            </w:r>
            <w:r w:rsidRPr="007F7E0F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3E4C" w:rsidRPr="007F7E0F" w:rsidRDefault="00197CEC" w:rsidP="007F7E0F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5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53E4C" w:rsidRPr="007F7E0F" w:rsidRDefault="00731523" w:rsidP="00015D1D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исполнителя</w:t>
            </w:r>
            <w:r w:rsidR="00753E4C"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3E4C" w:rsidRPr="007F7E0F" w:rsidRDefault="00015D1D" w:rsidP="007F7E0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исполнения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3E4C" w:rsidRPr="007F7E0F" w:rsidRDefault="00015D1D" w:rsidP="007F7E0F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Количественные показатели</w:t>
            </w:r>
          </w:p>
        </w:tc>
        <w:tc>
          <w:tcPr>
            <w:tcW w:w="48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3E4C" w:rsidRPr="007F7E0F" w:rsidRDefault="00753E4C" w:rsidP="007F7E0F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    </w:t>
            </w:r>
            <w:r w:rsidRPr="007F7E0F">
              <w:rPr>
                <w:rFonts w:ascii="Times New Roman" w:hAnsi="Times New Roman" w:cs="Times New Roman"/>
                <w:sz w:val="24"/>
                <w:szCs w:val="24"/>
              </w:rPr>
              <w:br/>
              <w:t>по годам (тыс. рублей)</w:t>
            </w:r>
          </w:p>
        </w:tc>
      </w:tr>
      <w:tr w:rsidR="00302D59" w:rsidRPr="007F7E0F" w:rsidTr="00015D1D">
        <w:trPr>
          <w:cantSplit/>
          <w:trHeight w:val="242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D59" w:rsidRPr="007F7E0F" w:rsidRDefault="00302D59" w:rsidP="007F7E0F">
            <w:pPr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D59" w:rsidRPr="007F7E0F" w:rsidRDefault="00302D59" w:rsidP="007F7E0F">
            <w:pPr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D59" w:rsidRPr="007F7E0F" w:rsidRDefault="00302D59" w:rsidP="007F7E0F">
            <w:pPr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D59" w:rsidRPr="007F7E0F" w:rsidRDefault="00302D59" w:rsidP="007F7E0F">
            <w:pPr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D59" w:rsidRPr="007F7E0F" w:rsidRDefault="00302D59" w:rsidP="007F7E0F">
            <w:pPr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D59" w:rsidRPr="007F7E0F" w:rsidRDefault="00302D59" w:rsidP="007F7E0F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D59" w:rsidRPr="007F7E0F" w:rsidRDefault="00302D59" w:rsidP="007F7E0F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D59" w:rsidRPr="007F7E0F" w:rsidRDefault="00302D59" w:rsidP="007F7E0F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D59" w:rsidRPr="007F7E0F" w:rsidRDefault="00753E4C" w:rsidP="007F7E0F">
            <w:pPr>
              <w:pStyle w:val="ConsPlusNormal"/>
              <w:snapToGrid w:val="0"/>
              <w:spacing w:line="276" w:lineRule="auto"/>
              <w:ind w:firstLine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015D1D" w:rsidRPr="007F7E0F" w:rsidTr="006D7DAF">
        <w:trPr>
          <w:cantSplit/>
          <w:trHeight w:val="1016"/>
        </w:trPr>
        <w:tc>
          <w:tcPr>
            <w:tcW w:w="148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5D1D" w:rsidRPr="007F7E0F" w:rsidRDefault="00015D1D" w:rsidP="00015D1D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1. Капитальный ремонт и ремонт автомобильных дорог общего пользования населенных пунктов</w:t>
            </w:r>
          </w:p>
        </w:tc>
      </w:tr>
      <w:tr w:rsidR="00302D59" w:rsidRPr="007F7E0F" w:rsidTr="00731523">
        <w:trPr>
          <w:cantSplit/>
          <w:trHeight w:val="112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D59" w:rsidRPr="007F7E0F" w:rsidRDefault="00302D59" w:rsidP="00197CEC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D59" w:rsidRPr="007F7E0F" w:rsidRDefault="00015D1D" w:rsidP="00015D1D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Олюторский район, село Средние Пахачи, улица Оленеводов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3E4C" w:rsidRPr="007F7E0F" w:rsidRDefault="00302D59" w:rsidP="007F7E0F">
            <w:pPr>
              <w:pStyle w:val="ConsPlusNormal"/>
              <w:widowControl/>
              <w:spacing w:line="276" w:lineRule="auto"/>
              <w:ind w:right="-7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392B0C" w:rsidRPr="007F7E0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 </w:t>
            </w:r>
            <w:r w:rsidR="00F03D54">
              <w:rPr>
                <w:rFonts w:ascii="Times New Roman" w:hAnsi="Times New Roman" w:cs="Times New Roman"/>
                <w:sz w:val="24"/>
                <w:szCs w:val="24"/>
              </w:rPr>
              <w:t>"село Средние Пахачи"</w:t>
            </w:r>
          </w:p>
          <w:p w:rsidR="00302D59" w:rsidRPr="007F7E0F" w:rsidRDefault="00302D59" w:rsidP="007F7E0F">
            <w:pPr>
              <w:pStyle w:val="ConsPlusNormal"/>
              <w:widowControl/>
              <w:spacing w:line="276" w:lineRule="auto"/>
              <w:ind w:right="-7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D59" w:rsidRPr="007F7E0F" w:rsidRDefault="00302D59" w:rsidP="007F7E0F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D59" w:rsidRPr="007F7E0F" w:rsidRDefault="00302D59" w:rsidP="007F7E0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E0F">
              <w:rPr>
                <w:rFonts w:ascii="Times New Roman" w:hAnsi="Times New Roman" w:cs="Times New Roman"/>
                <w:sz w:val="24"/>
                <w:szCs w:val="24"/>
              </w:rPr>
              <w:t>2016-2018</w:t>
            </w:r>
            <w:r w:rsidRPr="007F7E0F">
              <w:rPr>
                <w:rFonts w:ascii="Times New Roman" w:hAnsi="Times New Roman" w:cs="Times New Roman"/>
                <w:sz w:val="24"/>
                <w:szCs w:val="24"/>
              </w:rPr>
              <w:br/>
              <w:t>годы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D59" w:rsidRPr="007F7E0F" w:rsidRDefault="00302D59" w:rsidP="007F7E0F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D59" w:rsidRPr="007F7E0F" w:rsidRDefault="00015D1D" w:rsidP="007F7E0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627 пог м.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D59" w:rsidRPr="007F7E0F" w:rsidRDefault="00015D1D" w:rsidP="007F7E0F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D59" w:rsidRPr="007F7E0F" w:rsidRDefault="00015D1D" w:rsidP="007F7E0F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2D59" w:rsidRPr="007F7E0F" w:rsidRDefault="00015D1D" w:rsidP="007F7E0F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2D59" w:rsidRPr="007F7E0F" w:rsidRDefault="00015D1D" w:rsidP="007F7E0F">
            <w:pPr>
              <w:pStyle w:val="ConsPlusNormal"/>
              <w:widowControl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F03D54" w:rsidTr="00197CEC">
        <w:trPr>
          <w:cantSplit/>
          <w:trHeight w:val="562"/>
        </w:trPr>
        <w:tc>
          <w:tcPr>
            <w:tcW w:w="148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03D54" w:rsidRPr="000E5B3F" w:rsidRDefault="00F03D54" w:rsidP="00197CEC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2.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F03D54" w:rsidTr="00197CEC">
        <w:trPr>
          <w:cantSplit/>
          <w:trHeight w:val="42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3D54" w:rsidRDefault="00F03D54" w:rsidP="00197CEC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3D54" w:rsidRPr="00753E4C" w:rsidRDefault="00F03D54" w:rsidP="00D22C03">
            <w:pPr>
              <w:pStyle w:val="ConsPlusNormal"/>
              <w:widowControl/>
              <w:snapToGrid w:val="0"/>
              <w:ind w:right="-7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Олюторский район, село Средние Пахачи, улица Оленеводов, между домами 45 и 22, домом 48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3D54" w:rsidRDefault="00F03D54">
            <w:r w:rsidRPr="006F7B8E">
              <w:rPr>
                <w:sz w:val="24"/>
                <w:szCs w:val="24"/>
              </w:rPr>
              <w:t>Администрация  сельского поселения  "село Средние Пахачи"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Pr="007F7E0F" w:rsidRDefault="00F03D54" w:rsidP="00F03D5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Pr="00F03D54" w:rsidRDefault="00F03D54" w:rsidP="00F03D5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Default="00197CEC" w:rsidP="00F03D54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Default="00F03D54" w:rsidP="00F03D54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Default="00F03D54" w:rsidP="00F03D54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D54" w:rsidRPr="000E5B3F" w:rsidRDefault="00731523" w:rsidP="00F03D54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92,0</w:t>
            </w:r>
          </w:p>
        </w:tc>
      </w:tr>
      <w:tr w:rsidR="00F03D54" w:rsidTr="00197CEC">
        <w:trPr>
          <w:cantSplit/>
          <w:trHeight w:val="42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3D54" w:rsidRDefault="00F03D54" w:rsidP="00197CEC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3D54" w:rsidRPr="00753E4C" w:rsidRDefault="00F03D54" w:rsidP="00D22C03">
            <w:pPr>
              <w:pStyle w:val="ConsPlusNormal"/>
              <w:widowControl/>
              <w:snapToGrid w:val="0"/>
              <w:ind w:right="-7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Олюторский район, село Средние Пахачи, переулок Речной, между домами  № 1 и № 8, между домами 2 и 47 (больница)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3D54" w:rsidRDefault="00F03D54">
            <w:r w:rsidRPr="006F7B8E">
              <w:rPr>
                <w:sz w:val="24"/>
                <w:szCs w:val="24"/>
              </w:rPr>
              <w:t>Администрация  сельского поселения  "село Средние Пахачи"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Pr="007F7E0F" w:rsidRDefault="00F03D54" w:rsidP="00F03D5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Pr="00F03D54" w:rsidRDefault="00F03D54" w:rsidP="00197CEC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97CE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Default="00197CEC" w:rsidP="00F03D54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Default="00F03D54" w:rsidP="00F03D54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Default="00F03D54" w:rsidP="00F03D54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D54" w:rsidRPr="000E5B3F" w:rsidRDefault="00731523" w:rsidP="00F03D54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92,0</w:t>
            </w:r>
          </w:p>
        </w:tc>
      </w:tr>
      <w:tr w:rsidR="00F03D54" w:rsidTr="00197CEC">
        <w:trPr>
          <w:cantSplit/>
          <w:trHeight w:val="42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3D54" w:rsidRDefault="00F03D54" w:rsidP="00197CEC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3D54" w:rsidRPr="00753E4C" w:rsidRDefault="00F03D54" w:rsidP="00F03D54">
            <w:pPr>
              <w:pStyle w:val="ConsPlusNormal"/>
              <w:widowControl/>
              <w:snapToGrid w:val="0"/>
              <w:ind w:right="-7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Олюторский район, село Средние Пахачи, переулок Школьный, между домами 4 и 41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3D54" w:rsidRDefault="00F03D54">
            <w:r w:rsidRPr="006F7B8E">
              <w:rPr>
                <w:sz w:val="24"/>
                <w:szCs w:val="24"/>
              </w:rPr>
              <w:t>Администрация  сельского поселения  "село Средние Пахачи"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Pr="007F7E0F" w:rsidRDefault="00F03D54" w:rsidP="00F03D5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Pr="00F03D54" w:rsidRDefault="00197CEC" w:rsidP="00F03D5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03D54" w:rsidRPr="00F03D54">
              <w:rPr>
                <w:rFonts w:ascii="Times New Roman" w:hAnsi="Times New Roman" w:cs="Times New Roman"/>
                <w:sz w:val="24"/>
                <w:szCs w:val="24"/>
              </w:rPr>
              <w:t>0кв.м.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Default="00197CEC" w:rsidP="00F03D54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Default="00F03D54" w:rsidP="00F03D54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Default="00F03D54" w:rsidP="00F03D54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D54" w:rsidRPr="000E5B3F" w:rsidRDefault="00731523" w:rsidP="00F03D54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37,0</w:t>
            </w:r>
          </w:p>
        </w:tc>
      </w:tr>
      <w:tr w:rsidR="00F03D54" w:rsidTr="00197CEC">
        <w:trPr>
          <w:cantSplit/>
          <w:trHeight w:val="42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3D54" w:rsidRDefault="00197CEC" w:rsidP="00197CEC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3D54" w:rsidRPr="00753E4C" w:rsidRDefault="00F03D54" w:rsidP="00197CEC">
            <w:pPr>
              <w:pStyle w:val="ConsPlusNormal"/>
              <w:widowControl/>
              <w:snapToGrid w:val="0"/>
              <w:ind w:right="-7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Олюторский район, село Средние Пахачи, </w:t>
            </w:r>
            <w:r w:rsidR="00197CEC">
              <w:rPr>
                <w:rFonts w:ascii="Times New Roman" w:hAnsi="Times New Roman" w:cs="Times New Roman"/>
                <w:sz w:val="24"/>
                <w:szCs w:val="24"/>
              </w:rPr>
              <w:t>между домом 24 (ул Оленеводов) и 26 (ул Тундровая)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3D54" w:rsidRDefault="00F03D54" w:rsidP="006D7DAF">
            <w:r w:rsidRPr="006F7B8E">
              <w:rPr>
                <w:sz w:val="24"/>
                <w:szCs w:val="24"/>
              </w:rPr>
              <w:t>Администрация  сельского поселения  "село Средние Пахачи"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Pr="007F7E0F" w:rsidRDefault="00F03D54" w:rsidP="006D7D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Pr="00F03D54" w:rsidRDefault="00197CEC" w:rsidP="006D7D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Default="00F03D54" w:rsidP="006D7DAF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Default="00197CEC" w:rsidP="00197CEC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03D54" w:rsidRDefault="00F03D54" w:rsidP="006D7DAF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D54" w:rsidRPr="000E5B3F" w:rsidRDefault="00731523" w:rsidP="006D7DAF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56,0</w:t>
            </w:r>
          </w:p>
        </w:tc>
      </w:tr>
      <w:tr w:rsidR="00197CEC" w:rsidTr="00197CEC">
        <w:trPr>
          <w:cantSplit/>
          <w:trHeight w:val="42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7CEC" w:rsidRDefault="00197CEC" w:rsidP="00197CEC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CEC" w:rsidRPr="00753E4C" w:rsidRDefault="00197CEC" w:rsidP="00197CEC">
            <w:pPr>
              <w:pStyle w:val="ConsPlusNormal"/>
              <w:widowControl/>
              <w:snapToGrid w:val="0"/>
              <w:ind w:right="-7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Олюторский район, село Средние Пахачи, улица Тундровая, между домами 27 и 29; 96 и 95; 39 и 40; 95 и 96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7CEC" w:rsidRDefault="00197CEC" w:rsidP="006D7DAF">
            <w:r w:rsidRPr="006F7B8E">
              <w:rPr>
                <w:sz w:val="24"/>
                <w:szCs w:val="24"/>
              </w:rPr>
              <w:t>Администрация  сельского поселения  "село Средние Пахачи"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97CEC" w:rsidRPr="007F7E0F" w:rsidRDefault="00197CEC" w:rsidP="006D7D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97CEC" w:rsidRPr="00F03D54" w:rsidRDefault="00197CEC" w:rsidP="006D7D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 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97CEC" w:rsidRDefault="00197CEC" w:rsidP="006D7DAF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97CEC" w:rsidRDefault="00197CEC" w:rsidP="006D7DAF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97CEC" w:rsidRDefault="00197CEC" w:rsidP="006D7DAF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CEC" w:rsidRPr="000E5B3F" w:rsidRDefault="00731523" w:rsidP="006D7DAF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227,0</w:t>
            </w:r>
          </w:p>
        </w:tc>
      </w:tr>
      <w:tr w:rsidR="00197CEC" w:rsidTr="00731523">
        <w:trPr>
          <w:cantSplit/>
          <w:trHeight w:val="560"/>
        </w:trPr>
        <w:tc>
          <w:tcPr>
            <w:tcW w:w="148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97CEC" w:rsidRPr="000E5B3F" w:rsidRDefault="00197CEC" w:rsidP="00731523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</w:t>
            </w:r>
            <w:r w:rsidR="0073152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31523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транспортной безопасности объектов автомобильного транспорта и дорожного хозяйства</w:t>
            </w:r>
          </w:p>
        </w:tc>
      </w:tr>
      <w:tr w:rsidR="00731523" w:rsidTr="006D7DAF">
        <w:trPr>
          <w:cantSplit/>
          <w:trHeight w:val="39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1523" w:rsidRPr="00731523" w:rsidRDefault="00731523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15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1523" w:rsidRPr="00753E4C" w:rsidRDefault="00731523" w:rsidP="006D7DAF">
            <w:pPr>
              <w:pStyle w:val="ConsPlusNormal"/>
              <w:widowControl/>
              <w:snapToGrid w:val="0"/>
              <w:ind w:right="-7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проекта организации дорожного движения и нормативных параметров улично-дорожной сети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1523" w:rsidRDefault="00731523" w:rsidP="006D7DAF">
            <w:r w:rsidRPr="006F7B8E">
              <w:rPr>
                <w:sz w:val="24"/>
                <w:szCs w:val="24"/>
              </w:rPr>
              <w:t>Администрация  сельского поселения  "село Средние Пахачи"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31523" w:rsidRPr="007F7E0F" w:rsidRDefault="00731523" w:rsidP="00731523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31523" w:rsidRPr="00F03D54" w:rsidRDefault="00731523" w:rsidP="006D7D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31523" w:rsidRDefault="00731523" w:rsidP="006D7DAF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31523" w:rsidRDefault="00731523" w:rsidP="006D7DAF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31523" w:rsidRDefault="00731523" w:rsidP="006D7DAF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523" w:rsidRPr="000E5B3F" w:rsidRDefault="00731523" w:rsidP="006D7DAF">
            <w:pPr>
              <w:pStyle w:val="ConsPlusNormal"/>
              <w:snapToGrid w:val="0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90,0</w:t>
            </w:r>
          </w:p>
        </w:tc>
      </w:tr>
    </w:tbl>
    <w:p w:rsidR="00AE721D" w:rsidRDefault="00AE72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721D" w:rsidRDefault="00AE721D">
      <w:pPr>
        <w:ind w:left="12744"/>
        <w:jc w:val="center"/>
        <w:rPr>
          <w:sz w:val="24"/>
          <w:szCs w:val="24"/>
        </w:rPr>
      </w:pPr>
    </w:p>
    <w:p w:rsidR="00AE721D" w:rsidRDefault="00AE721D">
      <w:pPr>
        <w:ind w:left="12744"/>
        <w:jc w:val="center"/>
        <w:rPr>
          <w:sz w:val="24"/>
          <w:szCs w:val="24"/>
        </w:rPr>
      </w:pPr>
    </w:p>
    <w:p w:rsidR="00AE721D" w:rsidRDefault="00AE721D">
      <w:pPr>
        <w:ind w:left="12744"/>
        <w:jc w:val="center"/>
        <w:rPr>
          <w:sz w:val="24"/>
          <w:szCs w:val="24"/>
        </w:rPr>
      </w:pPr>
    </w:p>
    <w:p w:rsidR="00AE721D" w:rsidRDefault="00AE721D">
      <w:pPr>
        <w:ind w:left="12744"/>
        <w:jc w:val="center"/>
        <w:rPr>
          <w:sz w:val="24"/>
          <w:szCs w:val="24"/>
        </w:rPr>
      </w:pPr>
    </w:p>
    <w:p w:rsidR="00AE721D" w:rsidRDefault="00AE721D">
      <w:pPr>
        <w:ind w:left="12744"/>
        <w:jc w:val="center"/>
        <w:rPr>
          <w:sz w:val="24"/>
          <w:szCs w:val="24"/>
        </w:rPr>
      </w:pPr>
    </w:p>
    <w:p w:rsidR="00AE721D" w:rsidRDefault="00AE721D">
      <w:pPr>
        <w:ind w:left="12744"/>
        <w:jc w:val="center"/>
        <w:rPr>
          <w:sz w:val="24"/>
          <w:szCs w:val="24"/>
        </w:rPr>
      </w:pPr>
    </w:p>
    <w:p w:rsidR="00AE721D" w:rsidRDefault="00AE721D">
      <w:pPr>
        <w:rPr>
          <w:sz w:val="24"/>
          <w:szCs w:val="24"/>
        </w:rPr>
      </w:pPr>
    </w:p>
    <w:p w:rsidR="00AE721D" w:rsidRDefault="00AE721D">
      <w:pPr>
        <w:rPr>
          <w:sz w:val="24"/>
          <w:szCs w:val="24"/>
        </w:rPr>
      </w:pPr>
    </w:p>
    <w:p w:rsidR="00AE721D" w:rsidRDefault="00AE721D">
      <w:pPr>
        <w:rPr>
          <w:sz w:val="24"/>
          <w:szCs w:val="24"/>
        </w:rPr>
      </w:pPr>
    </w:p>
    <w:p w:rsidR="00AE721D" w:rsidRDefault="00AE721D">
      <w:pPr>
        <w:rPr>
          <w:sz w:val="24"/>
          <w:szCs w:val="24"/>
        </w:rPr>
      </w:pPr>
    </w:p>
    <w:p w:rsidR="00DD59A9" w:rsidRDefault="00DD59A9">
      <w:pPr>
        <w:rPr>
          <w:sz w:val="24"/>
          <w:szCs w:val="24"/>
        </w:rPr>
      </w:pPr>
    </w:p>
    <w:p w:rsidR="00DD59A9" w:rsidRDefault="00DD59A9">
      <w:pPr>
        <w:rPr>
          <w:sz w:val="24"/>
          <w:szCs w:val="24"/>
        </w:rPr>
      </w:pPr>
    </w:p>
    <w:p w:rsidR="00DD59A9" w:rsidRDefault="00DD59A9" w:rsidP="00322E97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721D" w:rsidRPr="003809A5" w:rsidRDefault="00AE721D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0E5B3F">
        <w:rPr>
          <w:sz w:val="24"/>
          <w:szCs w:val="24"/>
        </w:rPr>
        <w:t xml:space="preserve">                </w:t>
      </w:r>
    </w:p>
    <w:sectPr w:rsidR="00AE721D" w:rsidRPr="003809A5" w:rsidSect="000E5B3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65" w:right="1134" w:bottom="360" w:left="1134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5B6" w:rsidRDefault="003C75B6">
      <w:r>
        <w:separator/>
      </w:r>
    </w:p>
  </w:endnote>
  <w:endnote w:type="continuationSeparator" w:id="0">
    <w:p w:rsidR="003C75B6" w:rsidRDefault="003C7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21D" w:rsidRDefault="00AE721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21D" w:rsidRDefault="00AE721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21D" w:rsidRDefault="00AE721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5B6" w:rsidRDefault="003C75B6">
      <w:r>
        <w:separator/>
      </w:r>
    </w:p>
  </w:footnote>
  <w:footnote w:type="continuationSeparator" w:id="0">
    <w:p w:rsidR="003C75B6" w:rsidRDefault="003C75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21D" w:rsidRDefault="00AE721D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21D" w:rsidRDefault="00AE721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4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106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3B6E"/>
    <w:rsid w:val="00015D1D"/>
    <w:rsid w:val="000E124F"/>
    <w:rsid w:val="000E5B3F"/>
    <w:rsid w:val="000E6761"/>
    <w:rsid w:val="00173B6E"/>
    <w:rsid w:val="00197CEC"/>
    <w:rsid w:val="001B3210"/>
    <w:rsid w:val="00201BB9"/>
    <w:rsid w:val="002308F3"/>
    <w:rsid w:val="00252E8D"/>
    <w:rsid w:val="00262680"/>
    <w:rsid w:val="002706AF"/>
    <w:rsid w:val="002A76EA"/>
    <w:rsid w:val="002B2C78"/>
    <w:rsid w:val="002B33EC"/>
    <w:rsid w:val="002C12F6"/>
    <w:rsid w:val="00302D59"/>
    <w:rsid w:val="00322E97"/>
    <w:rsid w:val="003809A5"/>
    <w:rsid w:val="0038538A"/>
    <w:rsid w:val="00392B0C"/>
    <w:rsid w:val="0039414C"/>
    <w:rsid w:val="003A6157"/>
    <w:rsid w:val="003C75B6"/>
    <w:rsid w:val="0040059A"/>
    <w:rsid w:val="004311B6"/>
    <w:rsid w:val="00433749"/>
    <w:rsid w:val="0043646D"/>
    <w:rsid w:val="005106D0"/>
    <w:rsid w:val="00525937"/>
    <w:rsid w:val="00545CC8"/>
    <w:rsid w:val="005F0539"/>
    <w:rsid w:val="00602C95"/>
    <w:rsid w:val="006D7DAF"/>
    <w:rsid w:val="00707467"/>
    <w:rsid w:val="00731523"/>
    <w:rsid w:val="00753E4C"/>
    <w:rsid w:val="007D1D22"/>
    <w:rsid w:val="007F7E0F"/>
    <w:rsid w:val="008021B4"/>
    <w:rsid w:val="00817F55"/>
    <w:rsid w:val="00866BFB"/>
    <w:rsid w:val="008E7C1D"/>
    <w:rsid w:val="009049FF"/>
    <w:rsid w:val="009969F4"/>
    <w:rsid w:val="009B3CAE"/>
    <w:rsid w:val="009C672E"/>
    <w:rsid w:val="00A00E2B"/>
    <w:rsid w:val="00A04053"/>
    <w:rsid w:val="00A278B6"/>
    <w:rsid w:val="00A54852"/>
    <w:rsid w:val="00A77F27"/>
    <w:rsid w:val="00A92227"/>
    <w:rsid w:val="00AE721D"/>
    <w:rsid w:val="00BB5F4C"/>
    <w:rsid w:val="00BF723C"/>
    <w:rsid w:val="00C04C6C"/>
    <w:rsid w:val="00C71AEC"/>
    <w:rsid w:val="00C930C8"/>
    <w:rsid w:val="00D22C03"/>
    <w:rsid w:val="00D3211F"/>
    <w:rsid w:val="00DD59A9"/>
    <w:rsid w:val="00E0653E"/>
    <w:rsid w:val="00E25E12"/>
    <w:rsid w:val="00E51D7A"/>
    <w:rsid w:val="00E63468"/>
    <w:rsid w:val="00E64E6B"/>
    <w:rsid w:val="00E93757"/>
    <w:rsid w:val="00ED5340"/>
    <w:rsid w:val="00F03D54"/>
    <w:rsid w:val="00F03FD4"/>
    <w:rsid w:val="00F35F8E"/>
    <w:rsid w:val="00FC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0" w:firstLine="1134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709"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7z0">
    <w:name w:val="WW8Num7z0"/>
    <w:rPr>
      <w:rFonts w:ascii="Times New Roman" w:hAnsi="Times New Roman" w:cs="Times New Roman"/>
      <w:sz w:val="24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12z0">
    <w:name w:val="WW8Num12z0"/>
    <w:rPr>
      <w:rFonts w:ascii="Symbol" w:eastAsia="Times New Roman" w:hAnsi="Symbol" w:cs="Times New Roman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eastAsia="Times New Roman" w:hAnsi="Symbol" w:cs="Times New Roman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Times New Roman" w:hAnsi="Times New Roman" w:cs="Times New Roman"/>
    </w:rPr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18z0">
    <w:name w:val="WW8Num18z0"/>
    <w:rPr>
      <w:rFonts w:ascii="Times New Roman" w:hAnsi="Times New Roman" w:cs="Times New Roman"/>
    </w:rPr>
  </w:style>
  <w:style w:type="character" w:customStyle="1" w:styleId="WW8Num19z0">
    <w:name w:val="WW8Num19z0"/>
    <w:rPr>
      <w:rFonts w:ascii="Times New Roman" w:hAnsi="Times New Roman" w:cs="Times New Roman"/>
      <w:i w:val="0"/>
    </w:rPr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sz w:val="24"/>
      <w:lang w:val="en-US" w:eastAsia="ar-SA" w:bidi="ar-SA"/>
    </w:rPr>
  </w:style>
  <w:style w:type="character" w:customStyle="1" w:styleId="a4">
    <w:name w:val=" Знак Знак"/>
    <w:rPr>
      <w:sz w:val="24"/>
      <w:lang w:val="en-US"/>
    </w:rPr>
  </w:style>
  <w:style w:type="character" w:styleId="a5">
    <w:name w:val="page number"/>
    <w:basedOn w:val="10"/>
  </w:style>
  <w:style w:type="character" w:customStyle="1" w:styleId="a6">
    <w:name w:val="Без интервала Знак"/>
    <w:rPr>
      <w:sz w:val="24"/>
      <w:szCs w:val="24"/>
      <w:lang w:val="ru-RU" w:eastAsia="ar-SA" w:bidi="ar-SA"/>
    </w:rPr>
  </w:style>
  <w:style w:type="character" w:styleId="a7">
    <w:name w:val="Strong"/>
    <w:qFormat/>
    <w:rPr>
      <w:b/>
      <w:bCs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uiPriority w:val="99"/>
    <w:pPr>
      <w:ind w:right="5954"/>
      <w:jc w:val="center"/>
    </w:pPr>
    <w:rPr>
      <w:sz w:val="24"/>
      <w:lang w:val="en-US"/>
    </w:rPr>
  </w:style>
  <w:style w:type="paragraph" w:styleId="aa">
    <w:name w:val="List"/>
    <w:basedOn w:val="a9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ab">
    <w:name w:val="Знак Знак Знак Знак"/>
    <w:basedOn w:val="a"/>
    <w:pPr>
      <w:widowControl w:val="0"/>
      <w:spacing w:after="160" w:line="240" w:lineRule="exact"/>
      <w:jc w:val="right"/>
    </w:pPr>
    <w:rPr>
      <w:lang w:val="en-GB"/>
    </w:rPr>
  </w:style>
  <w:style w:type="paragraph" w:styleId="ac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d">
    <w:name w:val="footer"/>
    <w:basedOn w:val="a"/>
    <w:pPr>
      <w:tabs>
        <w:tab w:val="center" w:pos="4153"/>
        <w:tab w:val="right" w:pos="8306"/>
      </w:tabs>
    </w:pPr>
  </w:style>
  <w:style w:type="paragraph" w:styleId="ae">
    <w:name w:val="head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13">
    <w:name w:val="Текст1"/>
    <w:basedOn w:val="a"/>
    <w:rPr>
      <w:rFonts w:ascii="Courier New" w:hAnsi="Courier New" w:cs="Courier New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FR1">
    <w:name w:val="FR1"/>
    <w:pPr>
      <w:widowControl w:val="0"/>
      <w:suppressAutoHyphens/>
      <w:overflowPunct w:val="0"/>
      <w:autoSpaceDE w:val="0"/>
      <w:spacing w:before="220" w:line="300" w:lineRule="auto"/>
      <w:ind w:left="440" w:right="200"/>
      <w:jc w:val="center"/>
    </w:pPr>
    <w:rPr>
      <w:rFonts w:eastAsia="Arial"/>
      <w:b/>
      <w:sz w:val="32"/>
      <w:lang w:eastAsia="ar-SA"/>
    </w:rPr>
  </w:style>
  <w:style w:type="paragraph" w:customStyle="1" w:styleId="14">
    <w:name w:val=" Знак Знак1 Знак"/>
    <w:basedOn w:val="a"/>
    <w:pPr>
      <w:widowControl w:val="0"/>
      <w:spacing w:after="160" w:line="240" w:lineRule="exact"/>
      <w:jc w:val="right"/>
    </w:pPr>
    <w:rPr>
      <w:lang w:val="en-GB"/>
    </w:rPr>
  </w:style>
  <w:style w:type="paragraph" w:customStyle="1" w:styleId="af">
    <w:name w:val=" Знак"/>
    <w:basedOn w:val="a"/>
    <w:pPr>
      <w:spacing w:after="160" w:line="240" w:lineRule="exact"/>
    </w:pPr>
    <w:rPr>
      <w:rFonts w:ascii="Verdana" w:hAnsi="Verdana"/>
      <w:lang w:val="en-US"/>
    </w:rPr>
  </w:style>
  <w:style w:type="paragraph" w:customStyle="1" w:styleId="15">
    <w:name w:val="Знак Знак1 Знак"/>
    <w:basedOn w:val="a"/>
    <w:pPr>
      <w:widowControl w:val="0"/>
      <w:spacing w:after="160" w:line="240" w:lineRule="exact"/>
      <w:jc w:val="right"/>
    </w:pPr>
    <w:rPr>
      <w:lang w:val="en-GB"/>
    </w:rPr>
  </w:style>
  <w:style w:type="paragraph" w:styleId="af0">
    <w:name w:val="No Spacing"/>
    <w:uiPriority w:val="1"/>
    <w:qFormat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af1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eastAsia="SimSun" w:hAnsi="Courier New" w:cs="Courier New"/>
    </w:r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customStyle="1" w:styleId="af4">
    <w:name w:val="Содержимое врезки"/>
    <w:basedOn w:val="a9"/>
  </w:style>
  <w:style w:type="paragraph" w:styleId="af5">
    <w:name w:val="List Paragraph"/>
    <w:basedOn w:val="a"/>
    <w:qFormat/>
    <w:rsid w:val="00545CC8"/>
    <w:pPr>
      <w:suppressAutoHyphens w:val="0"/>
      <w:ind w:left="720"/>
      <w:contextualSpacing/>
    </w:pPr>
    <w:rPr>
      <w:b/>
      <w:kern w:val="1"/>
      <w:sz w:val="28"/>
      <w:szCs w:val="28"/>
      <w:lang w:eastAsia="zh-CN"/>
    </w:rPr>
  </w:style>
  <w:style w:type="paragraph" w:styleId="af6">
    <w:name w:val="Balloon Text"/>
    <w:basedOn w:val="a"/>
    <w:link w:val="af7"/>
    <w:uiPriority w:val="99"/>
    <w:semiHidden/>
    <w:unhideWhenUsed/>
    <w:rsid w:val="00201BB9"/>
    <w:rPr>
      <w:rFonts w:ascii="Tahoma" w:hAnsi="Tahoma"/>
      <w:sz w:val="16"/>
      <w:szCs w:val="16"/>
      <w:lang w:val="x-none"/>
    </w:rPr>
  </w:style>
  <w:style w:type="character" w:customStyle="1" w:styleId="af7">
    <w:name w:val="Текст выноски Знак"/>
    <w:link w:val="af6"/>
    <w:uiPriority w:val="99"/>
    <w:semiHidden/>
    <w:rsid w:val="00201BB9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5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1874</Words>
  <Characters>10686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Саша</cp:lastModifiedBy>
  <cp:revision>2</cp:revision>
  <cp:lastPrinted>2015-12-09T10:03:00Z</cp:lastPrinted>
  <dcterms:created xsi:type="dcterms:W3CDTF">2016-07-05T01:37:00Z</dcterms:created>
  <dcterms:modified xsi:type="dcterms:W3CDTF">2016-07-05T01:37:00Z</dcterms:modified>
</cp:coreProperties>
</file>